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6010" w:rsidRDefault="00F237B1" w:rsidP="00236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главы математического анализа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F237B1" w:rsidRPr="00F237B1">
        <w:rPr>
          <w:sz w:val="26"/>
          <w:szCs w:val="26"/>
        </w:rPr>
        <w:t>Дополнительные главы математического анализа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F237B1">
        <w:rPr>
          <w:sz w:val="24"/>
          <w:szCs w:val="24"/>
        </w:rPr>
        <w:t>пятом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</w:t>
      </w:r>
      <w:r w:rsidR="00F237B1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</w:t>
      </w:r>
      <w:r w:rsidR="00F237B1">
        <w:rPr>
          <w:iCs/>
          <w:sz w:val="24"/>
          <w:szCs w:val="24"/>
        </w:rPr>
        <w:t>ая</w:t>
      </w:r>
      <w:r w:rsidRPr="00F60C8F">
        <w:rPr>
          <w:iCs/>
          <w:sz w:val="24"/>
          <w:szCs w:val="24"/>
        </w:rPr>
        <w:t xml:space="preserve"> работ</w:t>
      </w:r>
      <w:r w:rsidR="00F237B1">
        <w:rPr>
          <w:iCs/>
          <w:sz w:val="24"/>
          <w:szCs w:val="24"/>
        </w:rPr>
        <w:t>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237B1">
        <w:rPr>
          <w:iCs/>
          <w:sz w:val="24"/>
          <w:szCs w:val="24"/>
        </w:rPr>
        <w:t>а</w:t>
      </w:r>
      <w:r w:rsidR="00F60C8F" w:rsidRPr="00F60C8F">
        <w:rPr>
          <w:iCs/>
          <w:sz w:val="24"/>
          <w:szCs w:val="24"/>
        </w:rPr>
        <w:t>.</w:t>
      </w:r>
    </w:p>
    <w:p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F237B1">
        <w:rPr>
          <w:sz w:val="24"/>
          <w:szCs w:val="24"/>
        </w:rPr>
        <w:t>зачет</w:t>
      </w:r>
      <w:r w:rsidR="00F60C8F" w:rsidRPr="00BA59E9">
        <w:rPr>
          <w:sz w:val="24"/>
          <w:szCs w:val="24"/>
        </w:rPr>
        <w:t>.</w:t>
      </w:r>
    </w:p>
    <w:p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:rsidR="008E765E" w:rsidRPr="00236010" w:rsidRDefault="00BA59E9" w:rsidP="008E76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6010">
        <w:rPr>
          <w:iCs/>
          <w:sz w:val="24"/>
          <w:szCs w:val="24"/>
        </w:rPr>
        <w:t>Учебная дисциплина</w:t>
      </w:r>
      <w:r w:rsidRPr="00236010">
        <w:rPr>
          <w:sz w:val="24"/>
          <w:szCs w:val="24"/>
        </w:rPr>
        <w:t xml:space="preserve"> </w:t>
      </w:r>
      <w:r w:rsidR="008F4E3E">
        <w:rPr>
          <w:sz w:val="24"/>
          <w:szCs w:val="24"/>
        </w:rPr>
        <w:t>«</w:t>
      </w:r>
      <w:r w:rsidR="00F237B1" w:rsidRPr="00F237B1">
        <w:rPr>
          <w:sz w:val="24"/>
          <w:szCs w:val="24"/>
        </w:rPr>
        <w:t>Дополнительные главы математического анализа</w:t>
      </w:r>
      <w:r w:rsidR="008F4E3E">
        <w:rPr>
          <w:sz w:val="24"/>
          <w:szCs w:val="24"/>
        </w:rPr>
        <w:t>»</w:t>
      </w:r>
      <w:r w:rsidR="00236010" w:rsidRPr="00236010">
        <w:rPr>
          <w:iCs/>
          <w:sz w:val="24"/>
          <w:szCs w:val="24"/>
        </w:rPr>
        <w:t xml:space="preserve"> </w:t>
      </w:r>
      <w:r w:rsidR="008E765E" w:rsidRPr="00563FE2">
        <w:rPr>
          <w:iCs/>
          <w:sz w:val="24"/>
          <w:szCs w:val="24"/>
        </w:rPr>
        <w:t>относится к обязательной части программы</w:t>
      </w:r>
      <w:r w:rsidR="008E765E">
        <w:rPr>
          <w:iCs/>
          <w:sz w:val="24"/>
          <w:szCs w:val="24"/>
        </w:rPr>
        <w:t>.</w:t>
      </w:r>
    </w:p>
    <w:p w:rsidR="00BA59E9" w:rsidRPr="0023601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112154">
        <w:rPr>
          <w:sz w:val="24"/>
          <w:szCs w:val="24"/>
        </w:rPr>
        <w:t>«</w:t>
      </w:r>
      <w:r w:rsidR="00112154" w:rsidRPr="00F237B1">
        <w:rPr>
          <w:sz w:val="24"/>
          <w:szCs w:val="24"/>
        </w:rPr>
        <w:t>Дополнительные главы математического анализа</w:t>
      </w:r>
      <w:r w:rsidR="00112154">
        <w:rPr>
          <w:sz w:val="24"/>
          <w:szCs w:val="24"/>
        </w:rPr>
        <w:t>»</w:t>
      </w:r>
      <w:r w:rsidR="00112154" w:rsidRPr="00236010"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>
        <w:rPr>
          <w:rFonts w:eastAsia="Times New Roman"/>
          <w:sz w:val="24"/>
          <w:szCs w:val="24"/>
        </w:rPr>
        <w:t>в дифференциальном исчислении функций одной и нескольких переменных, освоение методов дифференциального исчисления при исследовании функций</w:t>
      </w:r>
      <w:r w:rsidR="00F237B1">
        <w:rPr>
          <w:rFonts w:eastAsia="Times New Roman"/>
          <w:sz w:val="24"/>
          <w:szCs w:val="24"/>
        </w:rPr>
        <w:t>, освоение операционного исчисления, рядов и интегралов Фурье</w:t>
      </w:r>
      <w:r w:rsidRPr="009B3E38">
        <w:rPr>
          <w:rFonts w:eastAsia="Times New Roman"/>
          <w:sz w:val="24"/>
          <w:szCs w:val="24"/>
        </w:rPr>
        <w:t>;</w:t>
      </w:r>
    </w:p>
    <w:p w:rsidR="00236010" w:rsidRPr="00E7109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B3E38">
        <w:rPr>
          <w:rFonts w:eastAsia="Times New Roman"/>
          <w:sz w:val="24"/>
          <w:szCs w:val="24"/>
        </w:rPr>
        <w:t>ВО</w:t>
      </w:r>
      <w:proofErr w:type="gramEnd"/>
      <w:r w:rsidRPr="009B3E38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236010" w:rsidRPr="00F5388C" w:rsidRDefault="00236010" w:rsidP="002360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 xml:space="preserve">Результатом </w:t>
      </w:r>
      <w:proofErr w:type="gramStart"/>
      <w:r w:rsidRPr="00E71098">
        <w:rPr>
          <w:sz w:val="24"/>
          <w:szCs w:val="24"/>
        </w:rPr>
        <w:t>обучения по дисциплине</w:t>
      </w:r>
      <w:proofErr w:type="gramEnd"/>
      <w:r w:rsidRPr="00E71098">
        <w:rPr>
          <w:sz w:val="24"/>
          <w:szCs w:val="24"/>
        </w:rPr>
        <w:t xml:space="preserve"> является овладение обучающимися </w:t>
      </w:r>
      <w:r w:rsidRPr="00E71098">
        <w:rPr>
          <w:rFonts w:eastAsia="Times New Roman"/>
          <w:sz w:val="24"/>
          <w:szCs w:val="24"/>
        </w:rPr>
        <w:t>знаниями</w:t>
      </w:r>
      <w:r w:rsidRPr="00F5388C">
        <w:rPr>
          <w:rFonts w:eastAsia="Times New Roman"/>
          <w:sz w:val="24"/>
          <w:szCs w:val="24"/>
        </w:rPr>
        <w:t>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5921"/>
      </w:tblGrid>
      <w:tr w:rsidR="00236010" w:rsidRPr="00F31E81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010" w:rsidRPr="00E65230" w:rsidRDefault="00236010" w:rsidP="000064E5">
            <w:r w:rsidRPr="00E65230">
              <w:rPr>
                <w:color w:val="000000"/>
              </w:rPr>
              <w:t>ОПК-1</w:t>
            </w:r>
            <w:r w:rsidRPr="00E65230">
              <w:t xml:space="preserve"> </w:t>
            </w:r>
          </w:p>
          <w:p w:rsidR="00236010" w:rsidRPr="00F237B1" w:rsidRDefault="00236010" w:rsidP="00F237B1">
            <w:pPr>
              <w:rPr>
                <w:color w:val="000000"/>
              </w:rPr>
            </w:pPr>
            <w:proofErr w:type="gramStart"/>
            <w:r w:rsidRPr="00E65230">
              <w:rPr>
                <w:color w:val="000000"/>
              </w:rPr>
              <w:t>Способен</w:t>
            </w:r>
            <w:proofErr w:type="gramEnd"/>
            <w:r w:rsidRPr="00E65230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10" w:rsidRPr="004A53E3" w:rsidRDefault="00236010" w:rsidP="000064E5">
            <w:r w:rsidRPr="004A53E3">
              <w:t>ИД-ОПК-1.1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F237B1" w:rsidRDefault="00F237B1" w:rsidP="00A14720"/>
          <w:p w:rsidR="00A14720" w:rsidRPr="004A53E3" w:rsidRDefault="00A14720" w:rsidP="00A14720">
            <w:r w:rsidRPr="004A53E3">
              <w:t>ИД-ОПК-1.</w:t>
            </w:r>
            <w:r>
              <w:t>3</w:t>
            </w:r>
          </w:p>
          <w:p w:rsidR="00A14720" w:rsidRPr="00021C27" w:rsidRDefault="00A14720" w:rsidP="00A147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Осуществление </w:t>
            </w:r>
            <w:proofErr w:type="gramStart"/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выбора методов решения задач профессиональной деятельности</w:t>
            </w:r>
            <w:proofErr w:type="gramEnd"/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основе теоретических знаний.</w:t>
            </w:r>
          </w:p>
        </w:tc>
      </w:tr>
    </w:tbl>
    <w:p w:rsidR="00236010" w:rsidRPr="00236010" w:rsidRDefault="00236010" w:rsidP="0023601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237B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F237B1" w:rsidP="00037666">
            <w:pPr>
              <w:jc w:val="center"/>
              <w:rPr>
                <w:i/>
              </w:rPr>
            </w:pPr>
            <w:bookmarkStart w:id="11" w:name="_GoBack"/>
            <w:bookmarkEnd w:id="11"/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AA" w:rsidRDefault="004013AA" w:rsidP="005E3840">
      <w:r>
        <w:separator/>
      </w:r>
    </w:p>
  </w:endnote>
  <w:endnote w:type="continuationSeparator" w:id="0">
    <w:p w:rsidR="004013AA" w:rsidRDefault="004013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247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AA" w:rsidRDefault="004013AA" w:rsidP="005E3840">
      <w:r>
        <w:separator/>
      </w:r>
    </w:p>
  </w:footnote>
  <w:footnote w:type="continuationSeparator" w:id="0">
    <w:p w:rsidR="004013AA" w:rsidRDefault="004013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247D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E765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154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E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02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3AA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7DE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12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65E"/>
    <w:rsid w:val="008F0117"/>
    <w:rsid w:val="008F20D0"/>
    <w:rsid w:val="008F3EA0"/>
    <w:rsid w:val="008F4E3E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720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4CB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A76B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0E1D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364"/>
    <w:rsid w:val="00F2114C"/>
    <w:rsid w:val="00F21C8E"/>
    <w:rsid w:val="00F237B1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0E4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7FCA-D5F4-4496-81E5-7B2FEB90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5</cp:revision>
  <cp:lastPrinted>2021-05-14T12:22:00Z</cp:lastPrinted>
  <dcterms:created xsi:type="dcterms:W3CDTF">2022-02-14T13:54:00Z</dcterms:created>
  <dcterms:modified xsi:type="dcterms:W3CDTF">2022-02-16T12:06:00Z</dcterms:modified>
</cp:coreProperties>
</file>