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19CDD7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85EB52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458E6D8" w14:textId="77777777" w:rsidR="005558F8" w:rsidRPr="00FD4DC0" w:rsidRDefault="005558F8" w:rsidP="00FD4DC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D4DC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D4DC0" w14:paraId="0343641F" w14:textId="77777777" w:rsidTr="00245D8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9E8CE69" w14:textId="71B5B665" w:rsidR="00FD4DC0" w:rsidRPr="00C258B0" w:rsidRDefault="00C74111" w:rsidP="00245D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  <w:r w:rsidR="00B42A7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вероятностей и математическая статистика</w:t>
            </w:r>
          </w:p>
        </w:tc>
      </w:tr>
      <w:tr w:rsidR="00D1678A" w:rsidRPr="00A8329C" w14:paraId="0942693D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4A1CC" w14:textId="77777777" w:rsidR="00D1678A" w:rsidRPr="00A8329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8329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83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FF337" w14:textId="77777777" w:rsidR="00D1678A" w:rsidRPr="00A8329C" w:rsidRDefault="00D1678A" w:rsidP="00FD4D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A8329C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FD4DC0" w:rsidRPr="000743F9" w14:paraId="76D7C6D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3CBFE22" w14:textId="77777777"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3E1484D" w14:textId="77777777" w:rsidR="00FD4DC0" w:rsidRPr="00CF23A5" w:rsidRDefault="009E3120" w:rsidP="009E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4DC0" w:rsidRPr="00CF23A5">
              <w:rPr>
                <w:sz w:val="24"/>
                <w:szCs w:val="24"/>
              </w:rPr>
              <w:t>9.03.0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049F85AC" w14:textId="77777777" w:rsidR="00FD4DC0" w:rsidRPr="00CF23A5" w:rsidRDefault="009E3120" w:rsidP="00245D83">
            <w:pPr>
              <w:rPr>
                <w:sz w:val="26"/>
                <w:szCs w:val="26"/>
              </w:rPr>
            </w:pPr>
            <w:r w:rsidRPr="002F58B9">
              <w:rPr>
                <w:bCs/>
                <w:sz w:val="24"/>
                <w:szCs w:val="24"/>
                <w:lang w:eastAsia="en-US"/>
              </w:rPr>
              <w:t>Информатика и вычислительная техника</w:t>
            </w:r>
          </w:p>
        </w:tc>
      </w:tr>
      <w:tr w:rsidR="00FD4DC0" w:rsidRPr="000743F9" w14:paraId="5A54071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F3F827" w14:textId="77777777" w:rsidR="00FD4DC0" w:rsidRPr="000743F9" w:rsidRDefault="00FD4DC0" w:rsidP="00FD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083C61D" w14:textId="77777777" w:rsidR="00FD4DC0" w:rsidRPr="00CF23A5" w:rsidRDefault="009E3120" w:rsidP="00245D8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FD4DC0" w:rsidRPr="000743F9" w14:paraId="2C7F155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4A22021" w14:textId="77777777" w:rsidR="00FD4DC0" w:rsidRPr="000743F9" w:rsidRDefault="00FD4D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AB77E8F" w14:textId="77777777"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4 года</w:t>
            </w:r>
          </w:p>
        </w:tc>
      </w:tr>
      <w:tr w:rsidR="00FD4DC0" w:rsidRPr="000743F9" w14:paraId="1A07F507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6322FF" w14:textId="77777777" w:rsidR="00FD4DC0" w:rsidRPr="000743F9" w:rsidRDefault="00FD4DC0" w:rsidP="00FD4D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042496F" w14:textId="77777777" w:rsidR="00FD4DC0" w:rsidRPr="00CF23A5" w:rsidRDefault="00FD4DC0" w:rsidP="00245D83">
            <w:pPr>
              <w:rPr>
                <w:sz w:val="26"/>
                <w:szCs w:val="26"/>
              </w:rPr>
            </w:pPr>
            <w:r w:rsidRPr="00CF23A5">
              <w:rPr>
                <w:sz w:val="26"/>
                <w:szCs w:val="26"/>
              </w:rPr>
              <w:t>очная</w:t>
            </w:r>
          </w:p>
        </w:tc>
      </w:tr>
    </w:tbl>
    <w:p w14:paraId="3E4FCEE2" w14:textId="77777777" w:rsidR="00B51943" w:rsidRPr="000743F9" w:rsidRDefault="00B51943" w:rsidP="000850B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6C07691" w14:textId="708F30B9" w:rsidR="00FD4DC0" w:rsidRPr="00FD4DC0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D4DC0">
        <w:rPr>
          <w:sz w:val="24"/>
          <w:szCs w:val="24"/>
        </w:rPr>
        <w:t xml:space="preserve">Учебная дисциплина </w:t>
      </w:r>
      <w:r w:rsidR="00B42A70">
        <w:rPr>
          <w:rFonts w:eastAsia="Times New Roman"/>
          <w:sz w:val="24"/>
          <w:szCs w:val="24"/>
        </w:rPr>
        <w:t>«</w:t>
      </w:r>
      <w:r w:rsidR="001C77C6">
        <w:rPr>
          <w:rFonts w:eastAsia="Times New Roman"/>
          <w:sz w:val="24"/>
          <w:szCs w:val="24"/>
        </w:rPr>
        <w:t>Системы автоматизированного управления</w:t>
      </w:r>
      <w:r w:rsidR="00B42A70">
        <w:rPr>
          <w:rFonts w:eastAsia="Times New Roman"/>
          <w:sz w:val="24"/>
          <w:szCs w:val="24"/>
        </w:rPr>
        <w:t>»</w:t>
      </w:r>
      <w:r w:rsidRPr="00FD4DC0">
        <w:rPr>
          <w:sz w:val="24"/>
          <w:szCs w:val="24"/>
        </w:rPr>
        <w:t xml:space="preserve"> изучается в </w:t>
      </w:r>
      <w:r w:rsidR="00C74111">
        <w:rPr>
          <w:sz w:val="24"/>
          <w:szCs w:val="24"/>
        </w:rPr>
        <w:t>третьем</w:t>
      </w:r>
      <w:r w:rsidRPr="00FD4DC0">
        <w:rPr>
          <w:sz w:val="24"/>
          <w:szCs w:val="24"/>
        </w:rPr>
        <w:t xml:space="preserve"> семестр</w:t>
      </w:r>
      <w:r w:rsidR="009E3120">
        <w:rPr>
          <w:sz w:val="24"/>
          <w:szCs w:val="24"/>
        </w:rPr>
        <w:t>е</w:t>
      </w:r>
      <w:r w:rsidRPr="00FD4DC0">
        <w:rPr>
          <w:sz w:val="24"/>
          <w:szCs w:val="24"/>
        </w:rPr>
        <w:t>.</w:t>
      </w:r>
    </w:p>
    <w:p w14:paraId="70915092" w14:textId="1EAD3075" w:rsidR="00A84551" w:rsidRPr="00FD4DC0" w:rsidRDefault="00FB12FE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AD0C81">
        <w:rPr>
          <w:sz w:val="24"/>
          <w:szCs w:val="24"/>
        </w:rPr>
        <w:t xml:space="preserve">– </w:t>
      </w:r>
      <w:r w:rsidR="001C77C6">
        <w:rPr>
          <w:sz w:val="24"/>
          <w:szCs w:val="24"/>
        </w:rPr>
        <w:t>не предусмотрена</w:t>
      </w:r>
      <w:r w:rsidRPr="00AD0C81">
        <w:t>.</w:t>
      </w:r>
    </w:p>
    <w:p w14:paraId="11CCDE36" w14:textId="77777777" w:rsidR="00A84551" w:rsidRPr="00A84551" w:rsidRDefault="00797466" w:rsidP="00A84551">
      <w:pPr>
        <w:pStyle w:val="2"/>
        <w:rPr>
          <w:i/>
        </w:rPr>
      </w:pPr>
      <w:r w:rsidRPr="007B449A">
        <w:t>Форм</w:t>
      </w:r>
      <w:r w:rsidR="00E166CB">
        <w:t>а</w:t>
      </w:r>
      <w:r w:rsidRPr="007B449A">
        <w:t xml:space="preserve">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FD4DC0" w14:paraId="324F3833" w14:textId="77777777" w:rsidTr="009664F2">
        <w:tc>
          <w:tcPr>
            <w:tcW w:w="1984" w:type="dxa"/>
          </w:tcPr>
          <w:p w14:paraId="7B758A1E" w14:textId="77777777"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408C32" w14:textId="240041FD" w:rsidR="00FD4DC0" w:rsidRPr="00AD0C81" w:rsidRDefault="001C77C6" w:rsidP="00245D8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зачет</w:t>
            </w:r>
            <w:r w:rsidR="00FD4DC0" w:rsidRPr="00AD0C81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D4DC0" w14:paraId="53DE92F9" w14:textId="77777777" w:rsidTr="009664F2">
        <w:tc>
          <w:tcPr>
            <w:tcW w:w="1984" w:type="dxa"/>
          </w:tcPr>
          <w:p w14:paraId="242BD4CB" w14:textId="77777777"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8F4889" w14:textId="77777777" w:rsidR="00FD4DC0" w:rsidRPr="00AD0C8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1CB9472E" w14:textId="77777777" w:rsidR="00A84551" w:rsidRPr="007B449A" w:rsidRDefault="00A84551" w:rsidP="00A84551">
      <w:pPr>
        <w:pStyle w:val="2"/>
      </w:pPr>
      <w:r w:rsidRPr="007B449A">
        <w:t>Место учебной дисциплины</w:t>
      </w:r>
      <w:r w:rsidR="00FD4DC0">
        <w:t xml:space="preserve"> </w:t>
      </w:r>
      <w:r w:rsidRPr="007B449A">
        <w:t>в структуре ОПОП</w:t>
      </w:r>
    </w:p>
    <w:p w14:paraId="0AEC78B2" w14:textId="2D790A1E" w:rsidR="00FD4DC0" w:rsidRPr="00AD0C81" w:rsidRDefault="00FD4DC0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D0C81">
        <w:rPr>
          <w:sz w:val="24"/>
          <w:szCs w:val="24"/>
        </w:rPr>
        <w:t xml:space="preserve">Учебная дисциплина </w:t>
      </w:r>
      <w:r w:rsidR="00B42A70">
        <w:rPr>
          <w:rFonts w:eastAsia="Times New Roman"/>
          <w:sz w:val="24"/>
          <w:szCs w:val="24"/>
        </w:rPr>
        <w:t>«</w:t>
      </w:r>
      <w:r w:rsidR="00C74111">
        <w:rPr>
          <w:rFonts w:eastAsia="Times New Roman"/>
          <w:sz w:val="24"/>
          <w:szCs w:val="24"/>
        </w:rPr>
        <w:t>Теория вероятностей и математическая статистика</w:t>
      </w:r>
      <w:r w:rsidR="00B42A70">
        <w:rPr>
          <w:rFonts w:eastAsia="Times New Roman"/>
          <w:sz w:val="24"/>
          <w:szCs w:val="24"/>
        </w:rPr>
        <w:t>»</w:t>
      </w:r>
      <w:r w:rsidRPr="00AD0C81">
        <w:rPr>
          <w:sz w:val="24"/>
          <w:szCs w:val="24"/>
        </w:rPr>
        <w:t xml:space="preserve"> относится </w:t>
      </w:r>
      <w:r w:rsidR="00435F0C" w:rsidRPr="0059323E">
        <w:rPr>
          <w:sz w:val="24"/>
          <w:szCs w:val="24"/>
        </w:rPr>
        <w:t xml:space="preserve">к </w:t>
      </w:r>
      <w:r w:rsidR="00435F0C" w:rsidRPr="0059323E">
        <w:rPr>
          <w:rFonts w:eastAsiaTheme="minorHAnsi"/>
          <w:bCs/>
          <w:sz w:val="24"/>
          <w:szCs w:val="24"/>
          <w:lang w:eastAsia="en-US"/>
        </w:rPr>
        <w:t>части, формируемой участниками образовательных отношений</w:t>
      </w:r>
      <w:r w:rsidRPr="00AD0C81">
        <w:rPr>
          <w:sz w:val="24"/>
          <w:szCs w:val="24"/>
        </w:rPr>
        <w:t>.</w:t>
      </w:r>
    </w:p>
    <w:p w14:paraId="2CDEF4FF" w14:textId="77777777" w:rsidR="00FB12FE" w:rsidRPr="007B449A" w:rsidRDefault="00FB12FE" w:rsidP="00FB12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63B3D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00699430" w14:textId="305729C9" w:rsidR="00FB12FE" w:rsidRPr="0048683F" w:rsidRDefault="00DC0175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Математический анализ</w:t>
      </w:r>
      <w:r w:rsidR="00FB12FE" w:rsidRPr="0048683F">
        <w:rPr>
          <w:sz w:val="24"/>
          <w:szCs w:val="24"/>
        </w:rPr>
        <w:t>;</w:t>
      </w:r>
    </w:p>
    <w:p w14:paraId="6D6695BB" w14:textId="6DF29AD2" w:rsidR="00FB12FE" w:rsidRPr="000E34CB" w:rsidRDefault="000E34CB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Интегралы и дифференциальные уравнения</w:t>
      </w:r>
      <w:r>
        <w:rPr>
          <w:rFonts w:eastAsiaTheme="minorHAnsi"/>
          <w:sz w:val="24"/>
          <w:szCs w:val="24"/>
          <w:lang w:val="en-US" w:eastAsia="en-US"/>
        </w:rPr>
        <w:t>;</w:t>
      </w:r>
    </w:p>
    <w:p w14:paraId="0F2A578A" w14:textId="629B3635" w:rsidR="000E34CB" w:rsidRPr="000E34CB" w:rsidRDefault="000E34CB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Линейная алгебра и теория матриц</w:t>
      </w:r>
      <w:r w:rsidRPr="000E34CB">
        <w:rPr>
          <w:rFonts w:eastAsiaTheme="minorHAnsi"/>
          <w:sz w:val="24"/>
          <w:szCs w:val="24"/>
          <w:lang w:eastAsia="en-US"/>
        </w:rPr>
        <w:t>;</w:t>
      </w:r>
    </w:p>
    <w:p w14:paraId="777B6CC3" w14:textId="61346980" w:rsidR="000E34CB" w:rsidRPr="000E34CB" w:rsidRDefault="000E34CB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Информатика</w:t>
      </w:r>
      <w:r>
        <w:rPr>
          <w:rFonts w:eastAsiaTheme="minorHAnsi"/>
          <w:sz w:val="24"/>
          <w:szCs w:val="24"/>
          <w:lang w:val="en-US" w:eastAsia="en-US"/>
        </w:rPr>
        <w:t>;</w:t>
      </w:r>
    </w:p>
    <w:p w14:paraId="138B0BCB" w14:textId="77777777" w:rsidR="00FB12FE" w:rsidRPr="00A76413" w:rsidRDefault="00FB12FE" w:rsidP="00FB12F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76413">
        <w:rPr>
          <w:sz w:val="24"/>
          <w:szCs w:val="24"/>
        </w:rPr>
        <w:t>Результаты обучения по учебной дисциплине используются при изучении следующих дисциплин:</w:t>
      </w:r>
    </w:p>
    <w:p w14:paraId="585018FA" w14:textId="2AA62E38" w:rsidR="00FB12FE" w:rsidRDefault="005A7D91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Промышленная логистика</w:t>
      </w:r>
      <w:r w:rsidR="00FB12FE" w:rsidRPr="0048683F">
        <w:rPr>
          <w:sz w:val="24"/>
          <w:szCs w:val="24"/>
        </w:rPr>
        <w:t>;</w:t>
      </w:r>
    </w:p>
    <w:p w14:paraId="13DB0B6F" w14:textId="542B134A" w:rsidR="00FB12FE" w:rsidRPr="0048683F" w:rsidRDefault="005A7D91" w:rsidP="00FB12F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Системы автоматизированного управления.</w:t>
      </w:r>
    </w:p>
    <w:p w14:paraId="55776C85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1C87B4B" w14:textId="77777777" w:rsidR="005A7D91" w:rsidRPr="00D5517D" w:rsidRDefault="005A7D91" w:rsidP="005A7D9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116C8B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Pr="00A51B2B">
        <w:rPr>
          <w:rFonts w:eastAsia="Times New Roman"/>
          <w:sz w:val="24"/>
          <w:szCs w:val="24"/>
        </w:rPr>
        <w:t>«Теория вероятностей и математическа</w:t>
      </w:r>
      <w:r>
        <w:rPr>
          <w:rFonts w:eastAsia="Times New Roman"/>
          <w:sz w:val="24"/>
          <w:szCs w:val="24"/>
        </w:rPr>
        <w:t xml:space="preserve">я </w:t>
      </w:r>
      <w:r w:rsidRPr="00A51B2B">
        <w:rPr>
          <w:rFonts w:eastAsia="Times New Roman"/>
          <w:sz w:val="24"/>
          <w:szCs w:val="24"/>
        </w:rPr>
        <w:t>статистика»</w:t>
      </w:r>
      <w:r w:rsidRPr="008B2F1B">
        <w:rPr>
          <w:rFonts w:eastAsia="Times New Roman"/>
          <w:sz w:val="24"/>
          <w:szCs w:val="24"/>
        </w:rPr>
        <w:t xml:space="preserve">  я</w:t>
      </w:r>
      <w:r>
        <w:rPr>
          <w:rFonts w:eastAsia="Times New Roman"/>
          <w:sz w:val="24"/>
          <w:szCs w:val="24"/>
        </w:rPr>
        <w:t>вляются:</w:t>
      </w:r>
    </w:p>
    <w:p w14:paraId="632EC795" w14:textId="77777777" w:rsidR="005A7D91" w:rsidRPr="00F44376" w:rsidRDefault="005A7D91" w:rsidP="005A7D9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44376">
        <w:rPr>
          <w:rFonts w:eastAsia="Times New Roman"/>
          <w:sz w:val="24"/>
          <w:szCs w:val="24"/>
        </w:rPr>
        <w:t>изучение вероятностных закономерностей массовых однородных случайных событий. Знание закономерностей, которым подчиняются массовые случайные события, позволяет предвидеть, как эти события будут протекать;</w:t>
      </w:r>
    </w:p>
    <w:p w14:paraId="14AB8915" w14:textId="77777777" w:rsidR="005A7D91" w:rsidRPr="008306B1" w:rsidRDefault="005A7D91" w:rsidP="005A7D9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306B1">
        <w:rPr>
          <w:color w:val="333333"/>
          <w:sz w:val="24"/>
          <w:szCs w:val="24"/>
        </w:rPr>
        <w:t>изучение вопросов статистической обработки экспериментальных исследований случайных явлений</w:t>
      </w:r>
      <w:r>
        <w:rPr>
          <w:color w:val="333333"/>
          <w:sz w:val="24"/>
          <w:szCs w:val="24"/>
        </w:rPr>
        <w:t>. Математическая статистика обеспечивает возможность практического применения всей теории вероятностей</w:t>
      </w:r>
      <w:r w:rsidRPr="008306B1">
        <w:rPr>
          <w:color w:val="333333"/>
          <w:sz w:val="24"/>
          <w:szCs w:val="24"/>
        </w:rPr>
        <w:t>;</w:t>
      </w:r>
    </w:p>
    <w:p w14:paraId="13B697F7" w14:textId="77777777" w:rsidR="005A7D91" w:rsidRPr="00CE60BD" w:rsidRDefault="005A7D91" w:rsidP="005A7D9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E60BD">
        <w:rPr>
          <w:color w:val="333333"/>
          <w:sz w:val="24"/>
          <w:szCs w:val="24"/>
        </w:rPr>
        <w:t>изучение способов сбора и группировки статистических сведений, изучение методов анализа статистических данных в зависимости от целей исследования.</w:t>
      </w:r>
    </w:p>
    <w:p w14:paraId="5EF08E15" w14:textId="77777777" w:rsidR="005A7D91" w:rsidRPr="00B70AE2" w:rsidRDefault="005A7D91" w:rsidP="005A7D91">
      <w:pPr>
        <w:pStyle w:val="af0"/>
        <w:ind w:left="709"/>
        <w:jc w:val="both"/>
        <w:rPr>
          <w:sz w:val="24"/>
          <w:szCs w:val="24"/>
          <w:highlight w:val="yellow"/>
        </w:rPr>
      </w:pPr>
      <w:r w:rsidRPr="00B70AE2">
        <w:rPr>
          <w:rFonts w:eastAsia="Times New Roman"/>
          <w:sz w:val="24"/>
          <w:szCs w:val="24"/>
          <w:highlight w:val="yellow"/>
        </w:rPr>
        <w:t xml:space="preserve"> </w:t>
      </w:r>
    </w:p>
    <w:p w14:paraId="4D87B40A" w14:textId="77777777" w:rsidR="005A7D91" w:rsidRPr="00E55739" w:rsidRDefault="005A7D91" w:rsidP="005A7D9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lastRenderedPageBreak/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14:paraId="1AE84045" w14:textId="77777777" w:rsidR="00A3539D" w:rsidRDefault="00A3539D" w:rsidP="00B1048F">
      <w:pPr>
        <w:pStyle w:val="2"/>
        <w:numPr>
          <w:ilvl w:val="0"/>
          <w:numId w:val="0"/>
        </w:numPr>
        <w:ind w:left="709"/>
      </w:pPr>
    </w:p>
    <w:p w14:paraId="36C50F84" w14:textId="65B63A52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F535489" w14:textId="4ADEF3C5" w:rsidR="00A3539D" w:rsidRDefault="00A3539D" w:rsidP="00A353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5A7D91" w:rsidRPr="00F31E81" w14:paraId="1A7BD0CA" w14:textId="77777777" w:rsidTr="008F13D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C792BF" w14:textId="77777777" w:rsidR="005A7D91" w:rsidRPr="002E16C0" w:rsidRDefault="005A7D91" w:rsidP="008F13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559AC2" w14:textId="77777777" w:rsidR="005A7D91" w:rsidRPr="002E16C0" w:rsidRDefault="005A7D91" w:rsidP="008F13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A1EB121" w14:textId="77777777" w:rsidR="005A7D91" w:rsidRPr="002E16C0" w:rsidRDefault="005A7D91" w:rsidP="008F13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7E4916" w14:textId="77777777" w:rsidR="005A7D91" w:rsidRDefault="005A7D91" w:rsidP="008F13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5C67B7A" w14:textId="77777777" w:rsidR="005A7D91" w:rsidRPr="002E16C0" w:rsidRDefault="005A7D91" w:rsidP="008F13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A7D91" w:rsidRPr="00F31E81" w14:paraId="4057827B" w14:textId="77777777" w:rsidTr="008F13DA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58437" w14:textId="77777777" w:rsidR="005A7D91" w:rsidRPr="00CA67C9" w:rsidRDefault="005A7D91" w:rsidP="008F13D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A456E1">
              <w:rPr>
                <w:sz w:val="22"/>
                <w:szCs w:val="22"/>
              </w:rPr>
              <w:t>ОПК-1</w:t>
            </w:r>
          </w:p>
          <w:p w14:paraId="3DADF99D" w14:textId="77777777" w:rsidR="005A7D91" w:rsidRPr="00CA67C9" w:rsidRDefault="005A7D91" w:rsidP="008F13D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A456E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C863" w14:textId="77777777" w:rsidR="005A7D91" w:rsidRPr="00C33FD3" w:rsidRDefault="005A7D91" w:rsidP="008F13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33FD3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ИД-ОПК-1.1</w:t>
            </w:r>
          </w:p>
          <w:p w14:paraId="010D5B54" w14:textId="77777777" w:rsidR="005A7D91" w:rsidRPr="00C33FD3" w:rsidRDefault="005A7D91" w:rsidP="008F13DA">
            <w:pPr>
              <w:pStyle w:val="af0"/>
              <w:ind w:left="0"/>
            </w:pPr>
            <w:r w:rsidRPr="00C33FD3">
              <w:t xml:space="preserve">Понимание </w:t>
            </w:r>
            <w:r>
              <w:t>базовых принципов естественнонаучных дисциплин, методов математического анализа и моделирования, основ теоретического и экспериментального исследования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5656D" w14:textId="77777777" w:rsidR="005A7D91" w:rsidRPr="006552F2" w:rsidRDefault="005A7D91" w:rsidP="008F13DA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552F2">
              <w:rPr>
                <w:rFonts w:cstheme="minorBidi"/>
              </w:rPr>
              <w:t>-Оценивает собственную траекторию обучения  с точки зрения проектного подхода к постановке и решению конкретных задач профессиональной деятельности;</w:t>
            </w:r>
          </w:p>
          <w:p w14:paraId="4AC1047A" w14:textId="77777777" w:rsidR="005A7D91" w:rsidRPr="006552F2" w:rsidRDefault="005A7D91" w:rsidP="008F13DA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552F2">
              <w:rPr>
                <w:rFonts w:cstheme="minorBidi"/>
              </w:rPr>
              <w:t xml:space="preserve">-Анализирует и корректно использует литературные источники для написания тезисов к обоснованию темы </w:t>
            </w:r>
            <w:r>
              <w:rPr>
                <w:rFonts w:cstheme="minorBidi"/>
              </w:rPr>
              <w:t>докладов на конференциях</w:t>
            </w:r>
            <w:r w:rsidRPr="006552F2">
              <w:rPr>
                <w:rFonts w:cstheme="minorBidi"/>
              </w:rPr>
              <w:t>, литературного обзора и прочих академических текстов;</w:t>
            </w:r>
          </w:p>
          <w:p w14:paraId="69D5A7B1" w14:textId="77777777" w:rsidR="005A7D91" w:rsidRPr="006552F2" w:rsidRDefault="005A7D91" w:rsidP="008F13DA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552F2">
              <w:rPr>
                <w:rFonts w:cstheme="minorBidi"/>
              </w:rPr>
              <w:t>-Использует в работе над литературными источниками как фундаментальную, так и периодическую литературу;</w:t>
            </w:r>
          </w:p>
          <w:p w14:paraId="448F164E" w14:textId="77777777" w:rsidR="005A7D91" w:rsidRPr="00F66B35" w:rsidRDefault="005A7D91" w:rsidP="008F13DA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  <w:r w:rsidRPr="006552F2">
              <w:rPr>
                <w:rFonts w:cstheme="minorBidi"/>
              </w:rPr>
              <w:t>-Грамотно подбирает и  заимствует иллюстрационный материал, необходимый для Презентаций и написания академических текстов;</w:t>
            </w:r>
          </w:p>
        </w:tc>
      </w:tr>
      <w:tr w:rsidR="005A7D91" w:rsidRPr="00F31E81" w14:paraId="2788291B" w14:textId="77777777" w:rsidTr="008F13DA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581D8" w14:textId="77777777" w:rsidR="005A7D91" w:rsidRPr="00C9098A" w:rsidRDefault="005A7D91" w:rsidP="008F13D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098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14:paraId="37C34184" w14:textId="77777777" w:rsidR="005A7D91" w:rsidRPr="00CA67C9" w:rsidRDefault="005A7D91" w:rsidP="008F13D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C9098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3D24" w14:textId="77777777" w:rsidR="005A7D91" w:rsidRPr="00C9098A" w:rsidRDefault="005A7D91" w:rsidP="008F13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9098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1.4</w:t>
            </w:r>
          </w:p>
          <w:p w14:paraId="3BF78644" w14:textId="77777777" w:rsidR="005A7D91" w:rsidRPr="00CA67C9" w:rsidRDefault="005A7D91" w:rsidP="008F13D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515324">
              <w:t>Со</w:t>
            </w:r>
            <w:r>
              <w:t>бирать, обрабатывать и анализировать научно-техническую информацию, применять математические алгоритмы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69FAB" w14:textId="77777777" w:rsidR="005A7D91" w:rsidRPr="00021C27" w:rsidRDefault="005A7D91" w:rsidP="008F13D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D9DBD50" w14:textId="77777777" w:rsidR="005A7D91" w:rsidRPr="000F551B" w:rsidRDefault="005A7D91" w:rsidP="005A7D91">
      <w:pPr>
        <w:pStyle w:val="1"/>
        <w:numPr>
          <w:ilvl w:val="0"/>
          <w:numId w:val="11"/>
        </w:numPr>
      </w:pPr>
      <w:r w:rsidRPr="009B6950">
        <w:t xml:space="preserve">СТРУКТУРА </w:t>
      </w:r>
      <w:r>
        <w:t>И СОДЕРЖАНИЕ УЧЕБНОЙ ДИСЦИПЛИНЫ/МОДУЛЯ</w:t>
      </w:r>
    </w:p>
    <w:p w14:paraId="72DECC68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</w:t>
      </w:r>
      <w:r w:rsidR="00A726FA">
        <w:rPr>
          <w:szCs w:val="26"/>
        </w:rPr>
        <w:t xml:space="preserve">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4BD1C9F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6854B86D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534172D" w14:textId="29479199" w:rsidR="007B65C7" w:rsidRPr="00213642" w:rsidRDefault="005A7D91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A69CA34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7EF0DA" w14:textId="17A86375" w:rsidR="007B65C7" w:rsidRPr="00213642" w:rsidRDefault="005A7D91" w:rsidP="00FB12F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BEAAB5E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5FFFA1F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3465" w14:textId="77777777" w:rsidR="00662150" w:rsidRDefault="00662150" w:rsidP="005E3840">
      <w:r>
        <w:separator/>
      </w:r>
    </w:p>
  </w:endnote>
  <w:endnote w:type="continuationSeparator" w:id="0">
    <w:p w14:paraId="69001281" w14:textId="77777777" w:rsidR="00662150" w:rsidRDefault="0066215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BA8F" w14:textId="77777777" w:rsidR="007A3C5A" w:rsidRDefault="00530A8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1EDD84A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68A9" w14:textId="77777777" w:rsidR="007A3C5A" w:rsidRDefault="007A3C5A">
    <w:pPr>
      <w:pStyle w:val="ae"/>
      <w:jc w:val="right"/>
    </w:pPr>
  </w:p>
  <w:p w14:paraId="5980087D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1861" w14:textId="77777777" w:rsidR="007A3C5A" w:rsidRDefault="007A3C5A">
    <w:pPr>
      <w:pStyle w:val="ae"/>
      <w:jc w:val="right"/>
    </w:pPr>
  </w:p>
  <w:p w14:paraId="16DA0CB2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E8E0" w14:textId="77777777" w:rsidR="00662150" w:rsidRDefault="00662150" w:rsidP="005E3840">
      <w:r>
        <w:separator/>
      </w:r>
    </w:p>
  </w:footnote>
  <w:footnote w:type="continuationSeparator" w:id="0">
    <w:p w14:paraId="2FB42938" w14:textId="77777777" w:rsidR="00662150" w:rsidRDefault="0066215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F5A9100" w14:textId="77777777" w:rsidR="007A3C5A" w:rsidRDefault="00530A8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166CB">
          <w:rPr>
            <w:noProof/>
          </w:rPr>
          <w:t>2</w:t>
        </w:r>
        <w:r>
          <w:fldChar w:fldCharType="end"/>
        </w:r>
      </w:p>
    </w:sdtContent>
  </w:sdt>
  <w:p w14:paraId="20796A25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B2E2" w14:textId="77777777" w:rsidR="007A3C5A" w:rsidRDefault="007A3C5A">
    <w:pPr>
      <w:pStyle w:val="ac"/>
      <w:jc w:val="center"/>
    </w:pPr>
  </w:p>
  <w:p w14:paraId="4D5469E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F1A8B"/>
    <w:multiLevelType w:val="hybridMultilevel"/>
    <w:tmpl w:val="DF0082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50B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A7F"/>
    <w:rsid w:val="000D1BD2"/>
    <w:rsid w:val="000D1D72"/>
    <w:rsid w:val="000D2070"/>
    <w:rsid w:val="000D434A"/>
    <w:rsid w:val="000D6FD5"/>
    <w:rsid w:val="000D7E69"/>
    <w:rsid w:val="000E023F"/>
    <w:rsid w:val="000E34CB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77C6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642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0089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560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35F0C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579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A6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2B0"/>
    <w:rsid w:val="00516B17"/>
    <w:rsid w:val="00521B01"/>
    <w:rsid w:val="00522B22"/>
    <w:rsid w:val="00523621"/>
    <w:rsid w:val="00523DB8"/>
    <w:rsid w:val="005265DB"/>
    <w:rsid w:val="00527EFC"/>
    <w:rsid w:val="00530A85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D91"/>
    <w:rsid w:val="005B0D9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65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150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9E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7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A8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4AC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0FB9"/>
    <w:rsid w:val="009D4AC2"/>
    <w:rsid w:val="009D52CB"/>
    <w:rsid w:val="009D5862"/>
    <w:rsid w:val="009D5B25"/>
    <w:rsid w:val="009E1F66"/>
    <w:rsid w:val="009E312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1532"/>
    <w:rsid w:val="00A2221F"/>
    <w:rsid w:val="00A22B38"/>
    <w:rsid w:val="00A30442"/>
    <w:rsid w:val="00A30D4B"/>
    <w:rsid w:val="00A31010"/>
    <w:rsid w:val="00A32511"/>
    <w:rsid w:val="00A346B3"/>
    <w:rsid w:val="00A3539D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6FA"/>
    <w:rsid w:val="00A759BE"/>
    <w:rsid w:val="00A76078"/>
    <w:rsid w:val="00A76687"/>
    <w:rsid w:val="00A76D87"/>
    <w:rsid w:val="00A80E2B"/>
    <w:rsid w:val="00A8329C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447"/>
    <w:rsid w:val="00AB06E5"/>
    <w:rsid w:val="00AB4E96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3B8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A70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111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84B"/>
    <w:rsid w:val="00D42077"/>
    <w:rsid w:val="00D43D6D"/>
    <w:rsid w:val="00D441E2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0175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4E2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66CB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B58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52B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251"/>
    <w:rsid w:val="00F00C35"/>
    <w:rsid w:val="00F00F3A"/>
    <w:rsid w:val="00F0211E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2FE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C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7EF2D"/>
  <w15:docId w15:val="{48989F61-6439-49EF-AF5C-DB1E57CA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DA47-5B26-4CA5-BB63-01EC9390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Валентин Колобашкин</cp:lastModifiedBy>
  <cp:revision>3</cp:revision>
  <cp:lastPrinted>2021-05-14T12:22:00Z</cp:lastPrinted>
  <dcterms:created xsi:type="dcterms:W3CDTF">2022-03-30T20:17:00Z</dcterms:created>
  <dcterms:modified xsi:type="dcterms:W3CDTF">2022-03-30T20:28:00Z</dcterms:modified>
</cp:coreProperties>
</file>