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311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189CCC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0465A00" w:rsidR="005558F8" w:rsidRPr="00A12162" w:rsidRDefault="005558F8" w:rsidP="00A1216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A12162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A12162" w:rsidRPr="00A12162">
              <w:rPr>
                <w:b/>
                <w:sz w:val="26"/>
                <w:szCs w:val="26"/>
              </w:rPr>
              <w:t>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BC90905" w:rsidR="00E05948" w:rsidRPr="00C258B0" w:rsidRDefault="00C733CC" w:rsidP="00976B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рисунка и спецкомпозиции</w:t>
            </w:r>
          </w:p>
        </w:tc>
      </w:tr>
      <w:tr w:rsidR="00D1678A" w:rsidRPr="000743F9" w14:paraId="63E7358B" w14:textId="77777777" w:rsidTr="00A12162">
        <w:trPr>
          <w:trHeight w:val="567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4F5CE7B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A12162">
        <w:trPr>
          <w:trHeight w:val="567"/>
        </w:trPr>
        <w:tc>
          <w:tcPr>
            <w:tcW w:w="3369" w:type="dxa"/>
            <w:shd w:val="clear" w:color="auto" w:fill="auto"/>
          </w:tcPr>
          <w:p w14:paraId="37FE0BA9" w14:textId="6360DFEB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A12162">
              <w:rPr>
                <w:sz w:val="24"/>
                <w:szCs w:val="24"/>
              </w:rPr>
              <w:t>подготовки</w:t>
            </w:r>
          </w:p>
        </w:tc>
        <w:tc>
          <w:tcPr>
            <w:tcW w:w="1311" w:type="dxa"/>
            <w:shd w:val="clear" w:color="auto" w:fill="auto"/>
          </w:tcPr>
          <w:p w14:paraId="28121708" w14:textId="15307615" w:rsidR="00D1678A" w:rsidRPr="000743F9" w:rsidRDefault="00C733CC" w:rsidP="008E0752">
            <w:pPr>
              <w:rPr>
                <w:sz w:val="24"/>
                <w:szCs w:val="24"/>
              </w:rPr>
            </w:pPr>
            <w:r w:rsidRPr="00C733CC">
              <w:rPr>
                <w:sz w:val="24"/>
                <w:szCs w:val="24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14:paraId="590A5011" w14:textId="3480AC7D" w:rsidR="00D1678A" w:rsidRPr="000743F9" w:rsidRDefault="00C733CC" w:rsidP="00A12162">
            <w:pPr>
              <w:rPr>
                <w:sz w:val="24"/>
                <w:szCs w:val="24"/>
              </w:rPr>
            </w:pPr>
            <w:r w:rsidRPr="00C733CC">
              <w:rPr>
                <w:sz w:val="24"/>
                <w:szCs w:val="24"/>
              </w:rPr>
              <w:t>Информационные системы и технологии</w:t>
            </w:r>
          </w:p>
        </w:tc>
      </w:tr>
      <w:tr w:rsidR="00D1678A" w:rsidRPr="000743F9" w14:paraId="1269E1FA" w14:textId="77777777" w:rsidTr="00A12162">
        <w:trPr>
          <w:trHeight w:val="567"/>
        </w:trPr>
        <w:tc>
          <w:tcPr>
            <w:tcW w:w="3369" w:type="dxa"/>
            <w:shd w:val="clear" w:color="auto" w:fill="auto"/>
          </w:tcPr>
          <w:p w14:paraId="712E4F63" w14:textId="39EDD84B" w:rsidR="00D1678A" w:rsidRPr="000743F9" w:rsidRDefault="00A12162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  <w:r w:rsidR="00352FE2" w:rsidRPr="000743F9">
              <w:rPr>
                <w:sz w:val="24"/>
                <w:szCs w:val="24"/>
              </w:rPr>
              <w:t>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18A87A56" w14:textId="58FCAA09" w:rsidR="00D1678A" w:rsidRPr="000743F9" w:rsidRDefault="00C733CC" w:rsidP="00A12162">
            <w:pPr>
              <w:rPr>
                <w:sz w:val="24"/>
                <w:szCs w:val="24"/>
              </w:rPr>
            </w:pPr>
            <w:r w:rsidRPr="00C733CC">
              <w:rPr>
                <w:sz w:val="26"/>
                <w:szCs w:val="26"/>
              </w:rPr>
              <w:t>Информационные системы и технологии в индустрии моды</w:t>
            </w:r>
          </w:p>
        </w:tc>
      </w:tr>
      <w:tr w:rsidR="00D1678A" w:rsidRPr="000743F9" w14:paraId="36E254F3" w14:textId="77777777" w:rsidTr="00A12162">
        <w:trPr>
          <w:trHeight w:val="567"/>
        </w:trPr>
        <w:tc>
          <w:tcPr>
            <w:tcW w:w="3369" w:type="dxa"/>
            <w:shd w:val="clear" w:color="auto" w:fill="auto"/>
          </w:tcPr>
          <w:p w14:paraId="6B124CCB" w14:textId="77777777" w:rsidR="00A12162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 xml:space="preserve">рок освоения образовательной программы </w:t>
            </w:r>
          </w:p>
          <w:p w14:paraId="764BFD1D" w14:textId="5891C3D3" w:rsidR="00D1678A" w:rsidRDefault="00C34E79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по очной форме обучения</w:t>
            </w:r>
          </w:p>
          <w:p w14:paraId="030EF829" w14:textId="4C8AF9C2" w:rsidR="00A12162" w:rsidRPr="000743F9" w:rsidRDefault="00A12162" w:rsidP="00A55E8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BAF509F" w14:textId="77777777" w:rsidR="00A12162" w:rsidRDefault="00A12162" w:rsidP="006470FB">
            <w:pPr>
              <w:rPr>
                <w:i/>
                <w:sz w:val="24"/>
                <w:szCs w:val="24"/>
              </w:rPr>
            </w:pPr>
          </w:p>
          <w:p w14:paraId="356028F9" w14:textId="77777777" w:rsidR="00A12162" w:rsidRDefault="00A12162" w:rsidP="006470FB">
            <w:pPr>
              <w:rPr>
                <w:i/>
                <w:sz w:val="24"/>
                <w:szCs w:val="24"/>
              </w:rPr>
            </w:pPr>
          </w:p>
          <w:p w14:paraId="15C90E69" w14:textId="01C0EB31" w:rsidR="00D1678A" w:rsidRPr="00B150C8" w:rsidRDefault="00A12162" w:rsidP="006470FB">
            <w:pPr>
              <w:rPr>
                <w:sz w:val="24"/>
                <w:szCs w:val="24"/>
              </w:rPr>
            </w:pPr>
            <w:r w:rsidRPr="00B150C8">
              <w:rPr>
                <w:sz w:val="24"/>
                <w:szCs w:val="24"/>
              </w:rPr>
              <w:t>4 года</w:t>
            </w:r>
          </w:p>
          <w:p w14:paraId="72989D19" w14:textId="77777777" w:rsidR="00A12162" w:rsidRDefault="00A12162" w:rsidP="006470FB">
            <w:pPr>
              <w:rPr>
                <w:i/>
                <w:sz w:val="24"/>
                <w:szCs w:val="24"/>
              </w:rPr>
            </w:pPr>
          </w:p>
          <w:p w14:paraId="7052E32E" w14:textId="1124D1A2" w:rsidR="00A12162" w:rsidRPr="000743F9" w:rsidRDefault="00A12162" w:rsidP="006470FB">
            <w:pPr>
              <w:rPr>
                <w:i/>
                <w:sz w:val="24"/>
                <w:szCs w:val="24"/>
              </w:rPr>
            </w:pPr>
          </w:p>
        </w:tc>
      </w:tr>
      <w:tr w:rsidR="00D1678A" w:rsidRPr="000743F9" w14:paraId="74441AA2" w14:textId="77777777" w:rsidTr="00A12162">
        <w:trPr>
          <w:trHeight w:val="567"/>
        </w:trPr>
        <w:tc>
          <w:tcPr>
            <w:tcW w:w="3369" w:type="dxa"/>
            <w:shd w:val="clear" w:color="auto" w:fill="auto"/>
            <w:vAlign w:val="bottom"/>
          </w:tcPr>
          <w:p w14:paraId="23E1B4C9" w14:textId="65EC8571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24E159F0" w14:textId="0A9C7360" w:rsidR="00D1678A" w:rsidRPr="000743F9" w:rsidRDefault="004662EE" w:rsidP="0016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7625A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48AC8E25" w:rsidR="004E4C46" w:rsidRDefault="004662EE" w:rsidP="007625A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5E642D">
        <w:rPr>
          <w:sz w:val="24"/>
          <w:szCs w:val="24"/>
        </w:rPr>
        <w:t xml:space="preserve"> </w:t>
      </w:r>
      <w:r w:rsidR="005E642D" w:rsidRPr="004662EE">
        <w:rPr>
          <w:sz w:val="24"/>
          <w:szCs w:val="24"/>
        </w:rPr>
        <w:t>«</w:t>
      </w:r>
      <w:r w:rsidR="00C733CC">
        <w:rPr>
          <w:sz w:val="24"/>
          <w:szCs w:val="24"/>
        </w:rPr>
        <w:t>Основы рисунка и спецкомпозиции</w:t>
      </w:r>
      <w:r w:rsidRPr="004662EE">
        <w:rPr>
          <w:sz w:val="24"/>
          <w:szCs w:val="24"/>
        </w:rPr>
        <w:t xml:space="preserve">» </w:t>
      </w:r>
      <w:r w:rsidR="004E4C46" w:rsidRPr="005E642D">
        <w:rPr>
          <w:sz w:val="24"/>
          <w:szCs w:val="24"/>
        </w:rPr>
        <w:t>изучается в</w:t>
      </w:r>
      <w:r w:rsidR="00C733CC">
        <w:rPr>
          <w:sz w:val="24"/>
          <w:szCs w:val="24"/>
        </w:rPr>
        <w:t xml:space="preserve"> пятом</w:t>
      </w:r>
      <w:r w:rsidR="004E4C46" w:rsidRPr="004662EE">
        <w:rPr>
          <w:sz w:val="24"/>
          <w:szCs w:val="24"/>
        </w:rPr>
        <w:t xml:space="preserve"> семестре</w:t>
      </w:r>
      <w:r w:rsidR="006325A9">
        <w:rPr>
          <w:sz w:val="24"/>
          <w:szCs w:val="24"/>
        </w:rPr>
        <w:t xml:space="preserve">. </w:t>
      </w:r>
    </w:p>
    <w:p w14:paraId="2DDEB8CC" w14:textId="6AA1F1FE" w:rsidR="00A84551" w:rsidRDefault="00A84551" w:rsidP="007625A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62EE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 w:rsidR="004662EE">
        <w:rPr>
          <w:sz w:val="24"/>
          <w:szCs w:val="24"/>
        </w:rPr>
        <w:t>ы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3B180FCB" w:rsidR="009664F2" w:rsidRPr="009664F2" w:rsidRDefault="00EC1288" w:rsidP="00804C6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="00804C62">
              <w:rPr>
                <w:bCs/>
                <w:sz w:val="24"/>
                <w:szCs w:val="24"/>
              </w:rPr>
              <w:t>ачет</w:t>
            </w:r>
            <w:r>
              <w:rPr>
                <w:bCs/>
                <w:sz w:val="24"/>
                <w:szCs w:val="24"/>
              </w:rPr>
              <w:t xml:space="preserve"> с оценкой</w:t>
            </w:r>
          </w:p>
        </w:tc>
        <w:tc>
          <w:tcPr>
            <w:tcW w:w="2127" w:type="dxa"/>
          </w:tcPr>
          <w:p w14:paraId="1166D6E8" w14:textId="5C044AC6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2A5FAAA8" w:rsidR="00A84551" w:rsidRPr="007B449A" w:rsidRDefault="00A84551" w:rsidP="00A84551">
      <w:pPr>
        <w:pStyle w:val="2"/>
      </w:pPr>
      <w:r w:rsidRPr="007B449A">
        <w:t>М</w:t>
      </w:r>
      <w:r w:rsidR="006325A9">
        <w:t>есто учебной дисциплины</w:t>
      </w:r>
      <w:r w:rsidRPr="007B449A">
        <w:t xml:space="preserve"> в структуре ОПОП</w:t>
      </w:r>
    </w:p>
    <w:p w14:paraId="7920E654" w14:textId="1405236D" w:rsidR="007E18CB" w:rsidRPr="007B449A" w:rsidRDefault="007E18CB" w:rsidP="007625A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>У</w:t>
      </w:r>
      <w:r w:rsidR="00CD2A86">
        <w:rPr>
          <w:sz w:val="24"/>
          <w:szCs w:val="24"/>
        </w:rPr>
        <w:t>чебн</w:t>
      </w:r>
      <w:r w:rsidR="00C733CC">
        <w:rPr>
          <w:sz w:val="24"/>
          <w:szCs w:val="24"/>
        </w:rPr>
        <w:t>ая дисциплина «Основы рисунка и спецкомпозиции</w:t>
      </w:r>
      <w:r w:rsidR="00804C62">
        <w:rPr>
          <w:sz w:val="24"/>
          <w:szCs w:val="24"/>
        </w:rPr>
        <w:t xml:space="preserve">» </w:t>
      </w:r>
      <w:r w:rsidRPr="00804C62">
        <w:rPr>
          <w:sz w:val="24"/>
          <w:szCs w:val="24"/>
        </w:rPr>
        <w:t xml:space="preserve">относится к </w:t>
      </w:r>
      <w:r w:rsidR="00804C62" w:rsidRPr="00804C62">
        <w:rPr>
          <w:sz w:val="24"/>
          <w:szCs w:val="24"/>
        </w:rPr>
        <w:t>обязательной части программы</w:t>
      </w:r>
      <w:r w:rsidR="00804C62">
        <w:rPr>
          <w:sz w:val="24"/>
          <w:szCs w:val="24"/>
        </w:rPr>
        <w:t xml:space="preserve">. </w:t>
      </w:r>
    </w:p>
    <w:p w14:paraId="77FE5B3D" w14:textId="3BFF83A4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78BB4BA" w14:textId="0EDE5F23" w:rsidR="00D5517D" w:rsidRPr="00D5517D" w:rsidRDefault="00D0516F" w:rsidP="007625A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>
        <w:rPr>
          <w:rFonts w:eastAsia="Times New Roman"/>
          <w:sz w:val="24"/>
          <w:szCs w:val="24"/>
        </w:rPr>
        <w:t xml:space="preserve"> изучения дисциплины «</w:t>
      </w:r>
      <w:r w:rsidR="00C733CC">
        <w:rPr>
          <w:rFonts w:eastAsia="Times New Roman"/>
          <w:sz w:val="24"/>
          <w:szCs w:val="24"/>
        </w:rPr>
        <w:t>Основы рисунка и спецкомпозиции</w:t>
      </w:r>
      <w:r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14:paraId="4CFEE2A1" w14:textId="77777777" w:rsidR="00C733CC" w:rsidRDefault="00C733CC" w:rsidP="00C733CC">
      <w:pPr>
        <w:pStyle w:val="af0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с законами перспективы и правилами композиции;</w:t>
      </w:r>
    </w:p>
    <w:p w14:paraId="69492B8E" w14:textId="77777777" w:rsidR="00C733CC" w:rsidRDefault="00C733CC" w:rsidP="00C733CC">
      <w:pPr>
        <w:pStyle w:val="af0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анализ и умение выбрать оптимальный ракурс в зависимости от конкретно-планируемой задачи;</w:t>
      </w:r>
    </w:p>
    <w:p w14:paraId="3718C419" w14:textId="77777777" w:rsidR="00C733CC" w:rsidRDefault="00C733CC" w:rsidP="00C733CC">
      <w:pPr>
        <w:pStyle w:val="af0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знакомство с основами изобразительной грамоты и различными художественно-графическими материалами;</w:t>
      </w:r>
    </w:p>
    <w:p w14:paraId="4C27C0EF" w14:textId="77777777" w:rsidR="00C733CC" w:rsidRDefault="00C733CC" w:rsidP="00C733CC">
      <w:pPr>
        <w:pStyle w:val="af0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знакомство с основными правилами построения объемных форм;</w:t>
      </w:r>
    </w:p>
    <w:p w14:paraId="2C21601A" w14:textId="77777777" w:rsidR="00C733CC" w:rsidRDefault="00C733CC" w:rsidP="00C733CC">
      <w:pPr>
        <w:pStyle w:val="af0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способности грамотно изобразить конкретную объемно-пространственную форму;</w:t>
      </w:r>
    </w:p>
    <w:p w14:paraId="17707FAB" w14:textId="77777777" w:rsidR="00C733CC" w:rsidRDefault="00C733CC" w:rsidP="00C733CC">
      <w:pPr>
        <w:pStyle w:val="af0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способности использовать основы композиции при оценке эстетических достоинств изображений; </w:t>
      </w:r>
    </w:p>
    <w:p w14:paraId="51DE7BC4" w14:textId="77777777" w:rsidR="00C733CC" w:rsidRDefault="00C733CC" w:rsidP="00C733CC">
      <w:pPr>
        <w:pStyle w:val="af0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навыков практического восприятия информации и представления ее в наглядном виде с использованием примеров; </w:t>
      </w:r>
    </w:p>
    <w:p w14:paraId="5F3EF454" w14:textId="4082BACD" w:rsidR="00C733CC" w:rsidRDefault="00C733CC" w:rsidP="00C733CC">
      <w:pPr>
        <w:pStyle w:val="af0"/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способности анализировать и оценивать социальную информацию, планировать и осуществлять свою деятельность с учетом результатов этого анализа;</w:t>
      </w:r>
      <w:r>
        <w:rPr>
          <w:sz w:val="24"/>
          <w:szCs w:val="24"/>
        </w:rPr>
        <w:t xml:space="preserve"> </w:t>
      </w:r>
    </w:p>
    <w:p w14:paraId="552AE27B" w14:textId="77777777" w:rsidR="00D0516F" w:rsidRDefault="00D0516F" w:rsidP="007625A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5911DAB" w14:textId="25690E45" w:rsidR="00655A44" w:rsidRPr="00F5388C" w:rsidRDefault="00655A44" w:rsidP="007625A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D0516F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D0516F">
        <w:rPr>
          <w:rFonts w:eastAsia="Times New Roman"/>
          <w:sz w:val="24"/>
          <w:szCs w:val="24"/>
        </w:rPr>
        <w:t xml:space="preserve"> и</w:t>
      </w:r>
      <w:r w:rsidR="00963DA6" w:rsidRPr="00F5388C">
        <w:rPr>
          <w:rFonts w:eastAsia="Times New Roman"/>
          <w:sz w:val="24"/>
          <w:szCs w:val="24"/>
        </w:rPr>
        <w:t xml:space="preserve">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0516F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25C3C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DE7F5A" w14:textId="77777777" w:rsidR="00525C3C" w:rsidRPr="00525C3C" w:rsidRDefault="00525C3C" w:rsidP="00525C3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25C3C">
              <w:rPr>
                <w:sz w:val="22"/>
                <w:szCs w:val="22"/>
              </w:rPr>
              <w:t xml:space="preserve">ПК-4 </w:t>
            </w:r>
          </w:p>
          <w:p w14:paraId="50BE11D9" w14:textId="08C86B14" w:rsidR="00525C3C" w:rsidRPr="00021C27" w:rsidRDefault="00525C3C" w:rsidP="00525C3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25C3C">
              <w:rPr>
                <w:sz w:val="22"/>
                <w:szCs w:val="22"/>
              </w:rPr>
              <w:t>Способен выполнять элементы графического дизайна интерфейсов информационных систем и визуализацию данных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AD0C" w14:textId="77777777" w:rsidR="00525C3C" w:rsidRDefault="00525C3C" w:rsidP="00525C3C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ИД-ПК-4.1</w:t>
            </w:r>
          </w:p>
          <w:p w14:paraId="7C7986AC" w14:textId="6D9473CF" w:rsidR="00525C3C" w:rsidRPr="00713C18" w:rsidRDefault="00525C3C" w:rsidP="00525C3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Подготовка графической информации на основе общих принципов оформления визуальной информации (цвета, шрифты, пропорции)</w:t>
            </w:r>
          </w:p>
        </w:tc>
      </w:tr>
      <w:tr w:rsidR="00525C3C" w:rsidRPr="00F31E81" w14:paraId="07DFB295" w14:textId="77777777" w:rsidTr="00525C3C">
        <w:trPr>
          <w:trHeight w:val="132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525C3C" w:rsidRPr="00021C27" w:rsidRDefault="00525C3C" w:rsidP="00525C3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BACDB" w14:textId="77777777" w:rsidR="00525C3C" w:rsidRDefault="00525C3C" w:rsidP="00525C3C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ИД-ПК-4.2</w:t>
            </w:r>
          </w:p>
          <w:p w14:paraId="0B4E2B87" w14:textId="6D9333AF" w:rsidR="00525C3C" w:rsidRPr="00CD2A86" w:rsidRDefault="00525C3C" w:rsidP="00525C3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lang w:eastAsia="en-US"/>
              </w:rPr>
              <w:t>Создание визуального ряда, использование программ для редактирования графической, звуковой, видео информации</w:t>
            </w:r>
          </w:p>
        </w:tc>
      </w:tr>
    </w:tbl>
    <w:p w14:paraId="2C7F23D3" w14:textId="26BB9F1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bookmarkStart w:id="11" w:name="_GoBack"/>
      <w:bookmarkEnd w:id="11"/>
      <w:r w:rsidRPr="00711DDC">
        <w:rPr>
          <w:szCs w:val="26"/>
        </w:rPr>
        <w:t>Общая трудоёмк</w:t>
      </w:r>
      <w:r w:rsidR="0073377D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B1DB2F0" w:rsidR="007B65C7" w:rsidRPr="00CB5304" w:rsidRDefault="00F431FE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282F5D43" w:rsidR="007B65C7" w:rsidRPr="00CB5304" w:rsidRDefault="00F431FE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AB324" w14:textId="77777777" w:rsidR="002C6DFB" w:rsidRDefault="002C6DFB" w:rsidP="005E3840">
      <w:r>
        <w:separator/>
      </w:r>
    </w:p>
  </w:endnote>
  <w:endnote w:type="continuationSeparator" w:id="0">
    <w:p w14:paraId="5028A2C8" w14:textId="77777777" w:rsidR="002C6DFB" w:rsidRDefault="002C6DF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40222" w14:textId="77777777" w:rsidR="002C6DFB" w:rsidRDefault="002C6DFB" w:rsidP="005E3840">
      <w:r>
        <w:separator/>
      </w:r>
    </w:p>
  </w:footnote>
  <w:footnote w:type="continuationSeparator" w:id="0">
    <w:p w14:paraId="74846B4E" w14:textId="77777777" w:rsidR="002C6DFB" w:rsidRDefault="002C6DF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A985901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3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8C9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67DEA"/>
    <w:rsid w:val="0017354A"/>
    <w:rsid w:val="00173A5B"/>
    <w:rsid w:val="001744FF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0FC8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6DFB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62EE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1A0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6B2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69F8"/>
    <w:rsid w:val="004D710F"/>
    <w:rsid w:val="004E056C"/>
    <w:rsid w:val="004E1809"/>
    <w:rsid w:val="004E1889"/>
    <w:rsid w:val="004E24D8"/>
    <w:rsid w:val="004E2BBD"/>
    <w:rsid w:val="004E4C46"/>
    <w:rsid w:val="004E66E8"/>
    <w:rsid w:val="004E73B4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5C3C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18A"/>
    <w:rsid w:val="005F6E48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95C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25A9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4AF9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3C18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77D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5A5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4C62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5476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6BE5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162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0C8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33CC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5304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2A86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16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46A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88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8A0"/>
    <w:rsid w:val="00F049E9"/>
    <w:rsid w:val="00F062E1"/>
    <w:rsid w:val="00F1088C"/>
    <w:rsid w:val="00F12036"/>
    <w:rsid w:val="00F1528B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1FE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345D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A2A8ADC0-056A-4A8A-9590-F1B8AC22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C6A09-78E6-4A2E-8398-20502C9E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Юлия Власова</cp:lastModifiedBy>
  <cp:revision>4</cp:revision>
  <cp:lastPrinted>2021-05-14T12:22:00Z</cp:lastPrinted>
  <dcterms:created xsi:type="dcterms:W3CDTF">2022-01-18T00:55:00Z</dcterms:created>
  <dcterms:modified xsi:type="dcterms:W3CDTF">2022-01-18T01:03:00Z</dcterms:modified>
</cp:coreProperties>
</file>