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0DA7" w14:textId="77777777" w:rsidR="00C832B0" w:rsidRDefault="00C832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3"/>
        <w:tblW w:w="98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1559"/>
        <w:gridCol w:w="4609"/>
      </w:tblGrid>
      <w:tr w:rsidR="00C832B0" w14:paraId="21046D50" w14:textId="77777777">
        <w:trPr>
          <w:trHeight w:val="283"/>
        </w:trPr>
        <w:tc>
          <w:tcPr>
            <w:tcW w:w="9854" w:type="dxa"/>
            <w:gridSpan w:val="3"/>
            <w:vAlign w:val="bottom"/>
          </w:tcPr>
          <w:p w14:paraId="742A978A" w14:textId="77777777" w:rsidR="00C832B0" w:rsidRDefault="00980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АННОТАЦИЯ РАБОЧЕЙ ПРОГРАММЫ</w:t>
            </w:r>
          </w:p>
        </w:tc>
      </w:tr>
      <w:tr w:rsidR="00C832B0" w14:paraId="26170C29" w14:textId="77777777">
        <w:trPr>
          <w:trHeight w:val="510"/>
        </w:trPr>
        <w:tc>
          <w:tcPr>
            <w:tcW w:w="9854" w:type="dxa"/>
            <w:gridSpan w:val="3"/>
          </w:tcPr>
          <w:p w14:paraId="41E26A5B" w14:textId="77777777" w:rsidR="00C832B0" w:rsidRDefault="00980BB7">
            <w:pPr>
              <w:jc w:val="center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C832B0" w14:paraId="225BB41C" w14:textId="77777777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000000"/>
            </w:tcBorders>
            <w:vAlign w:val="bottom"/>
          </w:tcPr>
          <w:p w14:paraId="5D3A5856" w14:textId="77777777" w:rsidR="00C832B0" w:rsidRPr="0087285B" w:rsidRDefault="00980BB7">
            <w:pPr>
              <w:jc w:val="center"/>
              <w:rPr>
                <w:b/>
                <w:sz w:val="28"/>
                <w:szCs w:val="28"/>
              </w:rPr>
            </w:pPr>
            <w:r w:rsidRPr="0087285B">
              <w:rPr>
                <w:b/>
                <w:sz w:val="28"/>
                <w:szCs w:val="28"/>
              </w:rPr>
              <w:t>Типология форм архитектурной среды</w:t>
            </w:r>
          </w:p>
        </w:tc>
      </w:tr>
      <w:tr w:rsidR="00C832B0" w14:paraId="38DF1A60" w14:textId="77777777" w:rsidTr="0087285B">
        <w:trPr>
          <w:trHeight w:val="567"/>
        </w:trPr>
        <w:tc>
          <w:tcPr>
            <w:tcW w:w="368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959FC" w14:textId="77777777" w:rsidR="00C832B0" w:rsidRDefault="00980BB7">
            <w:pPr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16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DDAC8" w14:textId="77777777" w:rsidR="00C832B0" w:rsidRDefault="00980BB7">
            <w:pPr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sz w:val="24"/>
                <w:szCs w:val="24"/>
              </w:rPr>
              <w:t>бакалавриат</w:t>
            </w:r>
          </w:p>
        </w:tc>
      </w:tr>
      <w:tr w:rsidR="00C832B0" w14:paraId="13580B55" w14:textId="77777777" w:rsidTr="0087285B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6203A81E" w14:textId="77777777" w:rsidR="00C832B0" w:rsidRDefault="0098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557F89" w14:textId="77777777" w:rsidR="00C832B0" w:rsidRDefault="0098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080A6F2F" w14:textId="77777777" w:rsidR="00C832B0" w:rsidRDefault="0098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C832B0" w14:paraId="0614BA87" w14:textId="77777777" w:rsidTr="0087285B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33B78AA1" w14:textId="77777777" w:rsidR="00C832B0" w:rsidRDefault="0098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168" w:type="dxa"/>
            <w:gridSpan w:val="2"/>
            <w:shd w:val="clear" w:color="auto" w:fill="auto"/>
            <w:vAlign w:val="center"/>
          </w:tcPr>
          <w:p w14:paraId="234E18A8" w14:textId="77777777" w:rsidR="00C832B0" w:rsidRDefault="0098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архитектурной среды</w:t>
            </w:r>
          </w:p>
        </w:tc>
      </w:tr>
      <w:tr w:rsidR="00C832B0" w14:paraId="30360232" w14:textId="77777777" w:rsidTr="0087285B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64448A2F" w14:textId="77777777" w:rsidR="00C832B0" w:rsidRDefault="0098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168" w:type="dxa"/>
            <w:gridSpan w:val="2"/>
            <w:shd w:val="clear" w:color="auto" w:fill="auto"/>
            <w:vAlign w:val="center"/>
          </w:tcPr>
          <w:p w14:paraId="34760F4E" w14:textId="77777777" w:rsidR="00C832B0" w:rsidRDefault="0098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C832B0" w14:paraId="1A165311" w14:textId="77777777" w:rsidTr="0087285B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22FF105B" w14:textId="77777777" w:rsidR="00C832B0" w:rsidRDefault="0098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168" w:type="dxa"/>
            <w:gridSpan w:val="2"/>
            <w:shd w:val="clear" w:color="auto" w:fill="auto"/>
            <w:vAlign w:val="center"/>
          </w:tcPr>
          <w:p w14:paraId="2E2344E2" w14:textId="77777777" w:rsidR="00C832B0" w:rsidRDefault="0098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C832B0" w14:paraId="599C9BFD" w14:textId="77777777" w:rsidTr="0087285B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657D7928" w14:textId="77777777" w:rsidR="00C832B0" w:rsidRDefault="0098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168" w:type="dxa"/>
            <w:gridSpan w:val="2"/>
            <w:shd w:val="clear" w:color="auto" w:fill="auto"/>
            <w:vAlign w:val="center"/>
          </w:tcPr>
          <w:p w14:paraId="199DE666" w14:textId="77777777" w:rsidR="00C832B0" w:rsidRDefault="0098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</w:tbl>
    <w:p w14:paraId="681916F1" w14:textId="77777777" w:rsidR="00C832B0" w:rsidRDefault="00980BB7">
      <w:pPr>
        <w:pStyle w:val="1"/>
        <w:numPr>
          <w:ilvl w:val="0"/>
          <w:numId w:val="1"/>
        </w:numPr>
      </w:pPr>
      <w:r>
        <w:t>Место учебной дисциплины в структуре ОПОП</w:t>
      </w:r>
    </w:p>
    <w:p w14:paraId="25921A2E" w14:textId="77777777" w:rsidR="00C832B0" w:rsidRDefault="00980BB7">
      <w:pPr>
        <w:pStyle w:val="1"/>
        <w:ind w:left="0"/>
        <w:rPr>
          <w:b w:val="0"/>
          <w:i/>
          <w:color w:val="000000"/>
          <w:szCs w:val="24"/>
        </w:rPr>
      </w:pPr>
      <w:r>
        <w:rPr>
          <w:b w:val="0"/>
          <w:color w:val="000000"/>
          <w:szCs w:val="24"/>
        </w:rPr>
        <w:t>Дисциплина</w:t>
      </w:r>
      <w:r>
        <w:rPr>
          <w:b w:val="0"/>
          <w:i/>
          <w:color w:val="000000"/>
          <w:szCs w:val="24"/>
        </w:rPr>
        <w:t xml:space="preserve"> </w:t>
      </w:r>
      <w:r>
        <w:rPr>
          <w:b w:val="0"/>
          <w:color w:val="000000"/>
          <w:szCs w:val="24"/>
        </w:rPr>
        <w:t>«Типология форм архитектурной среды»</w:t>
      </w:r>
      <w:r>
        <w:rPr>
          <w:b w:val="0"/>
          <w:i/>
          <w:color w:val="000000"/>
          <w:szCs w:val="24"/>
        </w:rPr>
        <w:t xml:space="preserve"> </w:t>
      </w:r>
      <w:r>
        <w:rPr>
          <w:b w:val="0"/>
          <w:color w:val="000000"/>
          <w:szCs w:val="24"/>
        </w:rPr>
        <w:t>изучается в шестом семестре</w:t>
      </w:r>
      <w:r>
        <w:rPr>
          <w:b w:val="0"/>
          <w:i/>
          <w:color w:val="000000"/>
          <w:szCs w:val="24"/>
        </w:rPr>
        <w:t>.</w:t>
      </w:r>
    </w:p>
    <w:p w14:paraId="71032F80" w14:textId="76D25151" w:rsidR="00C832B0" w:rsidRDefault="00980BB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Форма промежуточной аттестации: </w:t>
      </w:r>
      <w:r w:rsidR="0087285B">
        <w:rPr>
          <w:rFonts w:eastAsia="Times New Roman"/>
          <w:color w:val="000000"/>
          <w:sz w:val="24"/>
          <w:szCs w:val="24"/>
        </w:rPr>
        <w:t>зачет с оценкой</w:t>
      </w:r>
    </w:p>
    <w:p w14:paraId="224224B5" w14:textId="77777777" w:rsidR="00C832B0" w:rsidRDefault="00980BB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Курсовая работа – не предусмотрена</w:t>
      </w:r>
    </w:p>
    <w:p w14:paraId="5E86FA1C" w14:textId="77777777" w:rsidR="00C832B0" w:rsidRDefault="00C832B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7B35F383" w14:textId="00DF3CAE" w:rsidR="00C832B0" w:rsidRDefault="00980BB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</w:t>
      </w:r>
      <w:r>
        <w:rPr>
          <w:rFonts w:eastAsia="Times New Roman"/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6"/>
          <w:szCs w:val="26"/>
        </w:rPr>
        <w:t>Типология форм архитектурной среды»</w:t>
      </w:r>
      <w:r>
        <w:rPr>
          <w:rFonts w:eastAsia="Times New Roman"/>
          <w:b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относится </w:t>
      </w:r>
      <w:r>
        <w:rPr>
          <w:sz w:val="24"/>
          <w:szCs w:val="24"/>
        </w:rPr>
        <w:t>к части, формируемой участниками образовательных отношений.</w:t>
      </w:r>
    </w:p>
    <w:p w14:paraId="5FCBE5A5" w14:textId="77777777" w:rsidR="00C832B0" w:rsidRDefault="00C832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2C35CAED" w14:textId="77777777" w:rsidR="00C832B0" w:rsidRDefault="00980BB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освоении дисциплины используются результаты обучения, сформированные в ходе изучения предшествующих дисциплин и прохождения практик:</w:t>
      </w:r>
    </w:p>
    <w:p w14:paraId="26B6B3BA" w14:textId="77777777" w:rsidR="00C832B0" w:rsidRDefault="00980BB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>История архитектуры</w:t>
      </w:r>
    </w:p>
    <w:p w14:paraId="4A19A0F0" w14:textId="77777777" w:rsidR="00C832B0" w:rsidRDefault="00980BB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>Проектная графика</w:t>
      </w:r>
    </w:p>
    <w:p w14:paraId="54400422" w14:textId="77777777" w:rsidR="00C832B0" w:rsidRDefault="00980BB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 ходе освоения учебной дисциплины </w:t>
      </w:r>
      <w:r>
        <w:rPr>
          <w:rFonts w:eastAsia="Times New Roman"/>
          <w:color w:val="000000"/>
        </w:rPr>
        <w:t>«</w:t>
      </w:r>
      <w:r>
        <w:rPr>
          <w:rFonts w:eastAsia="Times New Roman"/>
          <w:color w:val="000000"/>
          <w:sz w:val="24"/>
          <w:szCs w:val="24"/>
        </w:rPr>
        <w:t>Типология форм архитектурной среды</w:t>
      </w:r>
      <w:r>
        <w:rPr>
          <w:rFonts w:eastAsia="Times New Roman"/>
          <w:color w:val="000000"/>
        </w:rPr>
        <w:t>»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36EB6A3D" w14:textId="77777777" w:rsidR="00C832B0" w:rsidRDefault="00980BB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</w:rPr>
        <w:t>Архитектурно-дизайнерское проектирование</w:t>
      </w:r>
    </w:p>
    <w:p w14:paraId="0057707E" w14:textId="77777777" w:rsidR="00C832B0" w:rsidRDefault="00980BB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</w:rPr>
        <w:t>Дизайн и монум</w:t>
      </w:r>
      <w:r>
        <w:rPr>
          <w:rFonts w:eastAsia="Times New Roman"/>
          <w:color w:val="000000"/>
        </w:rPr>
        <w:t>ентально-декоративное искусство</w:t>
      </w:r>
    </w:p>
    <w:p w14:paraId="35834C71" w14:textId="77777777" w:rsidR="00C832B0" w:rsidRDefault="00C832B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09186D83" w14:textId="77777777" w:rsidR="00C832B0" w:rsidRDefault="00980BB7">
      <w:pPr>
        <w:pStyle w:val="1"/>
        <w:numPr>
          <w:ilvl w:val="0"/>
          <w:numId w:val="1"/>
        </w:numPr>
        <w:rPr>
          <w:i/>
        </w:rPr>
      </w:pPr>
      <w:r>
        <w:t>Цели и планируемые результаты обучения по дисциплине</w:t>
      </w:r>
    </w:p>
    <w:p w14:paraId="092DF004" w14:textId="0970558E" w:rsidR="00C832B0" w:rsidRDefault="00980BB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</w:rPr>
        <w:t xml:space="preserve">Целями освоения дисциплины «Типология форм архитектурной среды» являются: формирование у студентов знания </w:t>
      </w:r>
      <w:r w:rsidR="0087285B">
        <w:rPr>
          <w:rFonts w:eastAsia="Times New Roman"/>
          <w:color w:val="000000"/>
        </w:rPr>
        <w:t>терминологии</w:t>
      </w:r>
      <w:r>
        <w:rPr>
          <w:rFonts w:eastAsia="Times New Roman"/>
          <w:color w:val="000000"/>
        </w:rPr>
        <w:t xml:space="preserve"> архитектурных форм; способность анализировать проек</w:t>
      </w:r>
      <w:r>
        <w:rPr>
          <w:rFonts w:eastAsia="Times New Roman"/>
          <w:color w:val="000000"/>
        </w:rPr>
        <w:t xml:space="preserve">тируемый объект; умение расставлять правильные акценты по </w:t>
      </w:r>
      <w:r w:rsidR="0087285B">
        <w:rPr>
          <w:rFonts w:eastAsia="Times New Roman"/>
          <w:color w:val="000000"/>
        </w:rPr>
        <w:t>социальной</w:t>
      </w:r>
      <w:r>
        <w:rPr>
          <w:rFonts w:eastAsia="Times New Roman"/>
          <w:color w:val="000000"/>
        </w:rPr>
        <w:t xml:space="preserve"> значимости при создании предпроектного анализа объектов </w:t>
      </w:r>
      <w:r w:rsidR="0087285B">
        <w:rPr>
          <w:rFonts w:eastAsia="Times New Roman"/>
          <w:color w:val="000000"/>
        </w:rPr>
        <w:t>архитектурной</w:t>
      </w:r>
      <w:r>
        <w:rPr>
          <w:rFonts w:eastAsia="Times New Roman"/>
          <w:color w:val="000000"/>
        </w:rPr>
        <w:t xml:space="preserve"> среды</w:t>
      </w:r>
      <w:r>
        <w:rPr>
          <w:rFonts w:ascii="Times" w:eastAsia="Times" w:hAnsi="Times" w:cs="Times"/>
          <w:color w:val="000000"/>
        </w:rPr>
        <w:t>; владение четкой и грамотной подачей графических рисунков, чертежей, клаузур, в том числе детальной прорисовк</w:t>
      </w:r>
      <w:r>
        <w:rPr>
          <w:rFonts w:ascii="Times" w:eastAsia="Times" w:hAnsi="Times" w:cs="Times"/>
          <w:color w:val="000000"/>
        </w:rPr>
        <w:t xml:space="preserve">ой пропорций и фактур. </w:t>
      </w:r>
    </w:p>
    <w:p w14:paraId="425D907C" w14:textId="77777777" w:rsidR="00C832B0" w:rsidRDefault="00980BB7">
      <w:pPr>
        <w:pStyle w:val="2"/>
        <w:numPr>
          <w:ilvl w:val="1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Формируемые компетенции, соотнесённые с планируемыми результатами обучения по дисциплине:</w:t>
      </w:r>
    </w:p>
    <w:tbl>
      <w:tblPr>
        <w:tblStyle w:val="afff4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51"/>
        <w:gridCol w:w="5528"/>
      </w:tblGrid>
      <w:tr w:rsidR="00C832B0" w14:paraId="284383CE" w14:textId="77777777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7CC662" w14:textId="77777777" w:rsidR="00C832B0" w:rsidRDefault="0098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D34F34" w14:textId="77777777" w:rsidR="00C832B0" w:rsidRDefault="00980B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12A6A250" w14:textId="05E458C4" w:rsidR="00C832B0" w:rsidRDefault="00980BB7" w:rsidP="008728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AD9BED" w14:textId="77777777" w:rsidR="00C832B0" w:rsidRDefault="0098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по дисциплине </w:t>
            </w:r>
          </w:p>
        </w:tc>
      </w:tr>
      <w:tr w:rsidR="00C832B0" w14:paraId="2CF539DF" w14:textId="77777777">
        <w:trPr>
          <w:trHeight w:val="35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242BDC" w14:textId="77777777" w:rsidR="00C832B0" w:rsidRDefault="00980BB7">
            <w:r>
              <w:t>ПК-1</w:t>
            </w:r>
          </w:p>
          <w:p w14:paraId="23B36F57" w14:textId="77777777" w:rsidR="00C832B0" w:rsidRDefault="0098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Способен использовать передовые инновационные технологии и тренды в средовом дизайне и прогнозировать тенденций в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31CF8" w14:textId="77777777" w:rsidR="00C832B0" w:rsidRDefault="00980BB7">
            <w:r>
              <w:t>ИД-ПК-1.1</w:t>
            </w:r>
          </w:p>
          <w:p w14:paraId="193B310F" w14:textId="358EEA26" w:rsidR="00C832B0" w:rsidRPr="0087285B" w:rsidRDefault="00980BB7">
            <w:pPr>
              <w:rPr>
                <w:iCs/>
                <w:color w:val="000000"/>
              </w:rPr>
            </w:pPr>
            <w:r>
              <w:t>Использование передовых инновационных технологий в дизайне среды; работа с аналогами и прототипами; пр</w:t>
            </w:r>
            <w:r>
              <w:t>огнозирование тенденций в развитии средового дизайна; Подбор и систематизация научной информации в области профессиональной деятельности;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D5D38F" w14:textId="77777777" w:rsidR="00C832B0" w:rsidRDefault="00980B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Применяет логико-методологический инструментарий для критической оценки современных концепций характера в своей предметной области.</w:t>
            </w:r>
          </w:p>
          <w:p w14:paraId="3C21D6E3" w14:textId="77777777" w:rsidR="00C832B0" w:rsidRDefault="00980B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Способен анализировать и определять требования к дизайн-проекту и синтезировать набор возможных решений задачи или подходов </w:t>
            </w:r>
            <w:r>
              <w:rPr>
                <w:rFonts w:eastAsia="Times New Roman"/>
                <w:color w:val="000000"/>
              </w:rPr>
              <w:t>к выполнению дизайн-проект</w:t>
            </w:r>
          </w:p>
          <w:p w14:paraId="793D964E" w14:textId="77777777" w:rsidR="00C832B0" w:rsidRDefault="00980B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Критически и самостоятельно осуществляет анализ культурных событий окружающей действительности на основе системного, типового подхода, вырабатывает стратегию действий для решения проблемных ситуаций.</w:t>
            </w:r>
          </w:p>
          <w:p w14:paraId="4ABC385B" w14:textId="77777777" w:rsidR="00C832B0" w:rsidRDefault="00980B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Создает художественный образ </w:t>
            </w:r>
            <w:r>
              <w:rPr>
                <w:rFonts w:eastAsia="Times New Roman"/>
                <w:color w:val="000000"/>
              </w:rPr>
              <w:t>в интерьере на основе знания типов форм конструкций, отделок, размеров, стилевых законов для поставленной задачи.</w:t>
            </w:r>
          </w:p>
          <w:p w14:paraId="31CAC504" w14:textId="77777777" w:rsidR="00C832B0" w:rsidRDefault="00980B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организовать работу по словесному описанию на профессиональном уровне</w:t>
            </w:r>
          </w:p>
          <w:p w14:paraId="4AF4E8A5" w14:textId="77777777" w:rsidR="00C832B0" w:rsidRDefault="00980BB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Владеет рисунком, умением использовать рисунки в практике составления композиции и переработкой их в направлении проектирования любого объекта; </w:t>
            </w:r>
          </w:p>
          <w:p w14:paraId="308DD2A4" w14:textId="77777777" w:rsidR="00C832B0" w:rsidRDefault="00980BB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использует навыки линейно-констр</w:t>
            </w:r>
            <w:r>
              <w:rPr>
                <w:rFonts w:eastAsia="Times New Roman"/>
                <w:color w:val="000000"/>
              </w:rPr>
              <w:t>уктивного построения и понимает принципы выбора техники исполнения конкретного рисунка;</w:t>
            </w:r>
          </w:p>
          <w:p w14:paraId="4BD6A91B" w14:textId="77777777" w:rsidR="00C832B0" w:rsidRDefault="00980BB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применять современные тенденции, требуемые при реализации дизайн-проекта на практике;</w:t>
            </w:r>
          </w:p>
          <w:p w14:paraId="05224E40" w14:textId="77777777" w:rsidR="00C832B0" w:rsidRDefault="00980BB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rPr>
                <w:rFonts w:eastAsia="Times New Roman"/>
                <w:i/>
                <w:color w:val="000000"/>
              </w:rPr>
            </w:pPr>
            <w:r>
              <w:rPr>
                <w:sz w:val="14"/>
                <w:szCs w:val="14"/>
              </w:rPr>
              <w:t xml:space="preserve">    </w:t>
            </w:r>
            <w:r>
              <w:t>Владеет рисунком, умением использовать рисунки в практике составления</w:t>
            </w:r>
            <w:r>
              <w:t xml:space="preserve"> композиции и переработкой их в направлении проектирования любого объекта; </w:t>
            </w:r>
          </w:p>
          <w:p w14:paraId="10208DC6" w14:textId="77777777" w:rsidR="00C832B0" w:rsidRDefault="00980BB7">
            <w:pPr>
              <w:widowControl w:val="0"/>
              <w:numPr>
                <w:ilvl w:val="0"/>
                <w:numId w:val="3"/>
              </w:numPr>
              <w:tabs>
                <w:tab w:val="left" w:pos="339"/>
              </w:tabs>
            </w:pPr>
            <w:r>
              <w:t>Использует навыки линейно-конструктивного построения и понимает принципы выбора техники исполнения конкретного рисунка;</w:t>
            </w:r>
          </w:p>
          <w:p w14:paraId="4BEB91F6" w14:textId="77777777" w:rsidR="00C832B0" w:rsidRDefault="00980BB7">
            <w:pPr>
              <w:widowControl w:val="0"/>
              <w:numPr>
                <w:ilvl w:val="0"/>
                <w:numId w:val="3"/>
              </w:numPr>
              <w:tabs>
                <w:tab w:val="left" w:pos="339"/>
              </w:tabs>
            </w:pPr>
            <w:r>
              <w:rPr>
                <w:sz w:val="14"/>
                <w:szCs w:val="14"/>
              </w:rPr>
              <w:t xml:space="preserve">    </w:t>
            </w:r>
            <w:r>
              <w:t xml:space="preserve">Способен применять современные тенденции, требуемые при </w:t>
            </w:r>
            <w:r>
              <w:t>реализации дизайн-проекта на практике;</w:t>
            </w:r>
          </w:p>
          <w:p w14:paraId="42ED8432" w14:textId="7C596C7A" w:rsidR="00C832B0" w:rsidRPr="0087285B" w:rsidRDefault="00980BB7" w:rsidP="0087285B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</w:pPr>
            <w:r>
              <w:t xml:space="preserve">Уметь грамотно </w:t>
            </w:r>
            <w:r>
              <w:t>создавать портфолио</w:t>
            </w:r>
          </w:p>
        </w:tc>
      </w:tr>
      <w:tr w:rsidR="00C832B0" w14:paraId="5F78AAFC" w14:textId="77777777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9F355" w14:textId="77777777" w:rsidR="00C832B0" w:rsidRDefault="0098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ПК-2</w:t>
            </w:r>
          </w:p>
          <w:p w14:paraId="36B8DD1F" w14:textId="77777777" w:rsidR="00C832B0" w:rsidRDefault="0098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построить проектную команду, организовать внутреннюю и внешнее взаимодействие в том числе с использованием интернет-среды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AE8C" w14:textId="77777777" w:rsidR="00C832B0" w:rsidRDefault="00980BB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ИД-ПК-2.3 </w:t>
            </w:r>
          </w:p>
          <w:p w14:paraId="1946CEA6" w14:textId="46B98B2C" w:rsidR="00C832B0" w:rsidRPr="0087285B" w:rsidRDefault="00980BB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Использование умения создавать интерьер по словесному описанию; абстрактное мышление; чувство стиля;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27ED6" w14:textId="77777777" w:rsidR="00C832B0" w:rsidRDefault="00C83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</w:p>
        </w:tc>
      </w:tr>
      <w:tr w:rsidR="00C832B0" w14:paraId="07A0C82F" w14:textId="77777777">
        <w:trPr>
          <w:trHeight w:val="28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47E2F" w14:textId="77777777" w:rsidR="00C832B0" w:rsidRDefault="00C8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957B" w14:textId="77777777" w:rsidR="00C832B0" w:rsidRDefault="0098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ИД-ПК-2.4</w:t>
            </w:r>
          </w:p>
          <w:p w14:paraId="35D889AB" w14:textId="77777777" w:rsidR="00C832B0" w:rsidRDefault="00980BB7">
            <w:r>
              <w:t>Портфолио и презентация проекта в социальных сетях;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633DF" w14:textId="77777777" w:rsidR="00C832B0" w:rsidRDefault="00C83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</w:p>
        </w:tc>
      </w:tr>
    </w:tbl>
    <w:p w14:paraId="3E2C6234" w14:textId="77777777" w:rsidR="00C832B0" w:rsidRDefault="00980BB7">
      <w:pPr>
        <w:pStyle w:val="1"/>
        <w:numPr>
          <w:ilvl w:val="0"/>
          <w:numId w:val="1"/>
        </w:numPr>
        <w:rPr>
          <w:i/>
        </w:rPr>
      </w:pPr>
      <w:r>
        <w:t>Структура и содержание учебной дисциплины</w:t>
      </w:r>
    </w:p>
    <w:p w14:paraId="47C04865" w14:textId="77777777" w:rsidR="00C832B0" w:rsidRDefault="00980BB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составляет:</w:t>
      </w:r>
    </w:p>
    <w:p w14:paraId="36A62CEC" w14:textId="77777777" w:rsidR="00C832B0" w:rsidRDefault="00C832B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tbl>
      <w:tblPr>
        <w:tblStyle w:val="afff5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832B0" w14:paraId="33772AD4" w14:textId="77777777">
        <w:trPr>
          <w:trHeight w:val="340"/>
        </w:trPr>
        <w:tc>
          <w:tcPr>
            <w:tcW w:w="3969" w:type="dxa"/>
            <w:vAlign w:val="center"/>
          </w:tcPr>
          <w:p w14:paraId="20163899" w14:textId="77777777" w:rsidR="00C832B0" w:rsidRDefault="00980BB7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F85F76A" w14:textId="77777777" w:rsidR="00C832B0" w:rsidRDefault="00980BB7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7148F8" w14:textId="77777777" w:rsidR="00C832B0" w:rsidRDefault="00980BB7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209130F" w14:textId="77777777" w:rsidR="00C832B0" w:rsidRDefault="00980BB7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012CEC70" w14:textId="77777777" w:rsidR="00C832B0" w:rsidRDefault="00980BB7"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7DB2CBF3" w14:textId="77777777" w:rsidR="00C832B0" w:rsidRDefault="00980BB7">
      <w:pPr>
        <w:pStyle w:val="2"/>
        <w:numPr>
          <w:ilvl w:val="1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Структура учебной дисциплины для обучающихся по видам занятий: (очная форма обучения)</w:t>
      </w:r>
    </w:p>
    <w:p w14:paraId="4F4712D0" w14:textId="77777777" w:rsidR="00C832B0" w:rsidRDefault="00C832B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tbl>
      <w:tblPr>
        <w:tblStyle w:val="afff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595"/>
      </w:tblGrid>
      <w:tr w:rsidR="00C832B0" w14:paraId="29E91D55" w14:textId="77777777" w:rsidTr="0087285B">
        <w:trPr>
          <w:cantSplit/>
          <w:trHeight w:val="283"/>
        </w:trPr>
        <w:tc>
          <w:tcPr>
            <w:tcW w:w="9634" w:type="dxa"/>
            <w:gridSpan w:val="11"/>
            <w:shd w:val="clear" w:color="auto" w:fill="DBE5F1"/>
            <w:vAlign w:val="center"/>
          </w:tcPr>
          <w:p w14:paraId="74A99C96" w14:textId="77777777" w:rsidR="00C832B0" w:rsidRDefault="00980BB7">
            <w:pPr>
              <w:spacing w:line="276" w:lineRule="auto"/>
              <w:jc w:val="center"/>
            </w:pPr>
            <w:r>
              <w:t>Структура и объем дисциплины</w:t>
            </w:r>
          </w:p>
        </w:tc>
      </w:tr>
      <w:tr w:rsidR="00C832B0" w14:paraId="74C507AA" w14:textId="77777777" w:rsidTr="0087285B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/>
            <w:vAlign w:val="center"/>
          </w:tcPr>
          <w:p w14:paraId="6F16FCA6" w14:textId="77777777" w:rsidR="00C832B0" w:rsidRDefault="00980BB7">
            <w:pPr>
              <w:jc w:val="center"/>
            </w:pPr>
            <w: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/>
            <w:vAlign w:val="center"/>
          </w:tcPr>
          <w:p w14:paraId="5FE7640A" w14:textId="77777777" w:rsidR="00C832B0" w:rsidRDefault="00980BB7">
            <w:pPr>
              <w:ind w:left="28" w:right="113"/>
            </w:pPr>
            <w: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4AF5B7A9" w14:textId="77777777" w:rsidR="00C832B0" w:rsidRDefault="00980BB7">
            <w:pPr>
              <w:ind w:left="28" w:right="113"/>
            </w:pPr>
            <w:r>
              <w:t>всего, час</w:t>
            </w:r>
          </w:p>
        </w:tc>
        <w:tc>
          <w:tcPr>
            <w:tcW w:w="4367" w:type="dxa"/>
            <w:gridSpan w:val="6"/>
            <w:shd w:val="clear" w:color="auto" w:fill="DBE5F1"/>
            <w:vAlign w:val="center"/>
          </w:tcPr>
          <w:p w14:paraId="4F93BB0A" w14:textId="77777777" w:rsidR="00C832B0" w:rsidRDefault="00980BB7">
            <w:pPr>
              <w:ind w:left="28" w:right="113"/>
              <w:jc w:val="center"/>
            </w:pPr>
            <w:r>
              <w:t>Аудиторная, внеаудиторная и иная контактная работа c преподавателем, час</w:t>
            </w: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14:paraId="717B5701" w14:textId="77777777" w:rsidR="00C832B0" w:rsidRDefault="00980BB7">
            <w:pPr>
              <w:ind w:left="28"/>
            </w:pPr>
            <w:r>
              <w:t>самостоятельная работа обучающегося</w:t>
            </w:r>
          </w:p>
        </w:tc>
        <w:tc>
          <w:tcPr>
            <w:tcW w:w="595" w:type="dxa"/>
            <w:vMerge w:val="restart"/>
            <w:shd w:val="clear" w:color="auto" w:fill="DBE5F1"/>
            <w:vAlign w:val="center"/>
          </w:tcPr>
          <w:p w14:paraId="23C5C28B" w14:textId="77777777" w:rsidR="00C832B0" w:rsidRDefault="00980BB7">
            <w:r>
              <w:t>контроль, час</w:t>
            </w:r>
          </w:p>
        </w:tc>
      </w:tr>
      <w:tr w:rsidR="00C832B0" w14:paraId="6ACCB8DC" w14:textId="77777777" w:rsidTr="0087285B">
        <w:trPr>
          <w:cantSplit/>
          <w:trHeight w:val="1832"/>
        </w:trPr>
        <w:tc>
          <w:tcPr>
            <w:tcW w:w="1951" w:type="dxa"/>
            <w:vMerge/>
            <w:shd w:val="clear" w:color="auto" w:fill="DBE5F1"/>
            <w:vAlign w:val="center"/>
          </w:tcPr>
          <w:p w14:paraId="45C3F54D" w14:textId="77777777" w:rsidR="00C832B0" w:rsidRDefault="00C83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2" w:type="dxa"/>
            <w:vMerge/>
            <w:shd w:val="clear" w:color="auto" w:fill="DBE5F1"/>
            <w:vAlign w:val="center"/>
          </w:tcPr>
          <w:p w14:paraId="09A65E39" w14:textId="77777777" w:rsidR="00C832B0" w:rsidRDefault="00C83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4E795C9D" w14:textId="77777777" w:rsidR="00C832B0" w:rsidRDefault="00C83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7" w:type="dxa"/>
            <w:shd w:val="clear" w:color="auto" w:fill="DBE5F1"/>
            <w:vAlign w:val="center"/>
          </w:tcPr>
          <w:p w14:paraId="20E2DDCF" w14:textId="77777777" w:rsidR="00C832B0" w:rsidRDefault="00980BB7">
            <w:pPr>
              <w:ind w:left="28"/>
            </w:pPr>
            <w:r>
              <w:t>лекции,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3A6421D2" w14:textId="77777777" w:rsidR="00C832B0" w:rsidRDefault="00980BB7">
            <w:pPr>
              <w:ind w:left="28"/>
            </w:pPr>
            <w:r>
              <w:t>практические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2E72440A" w14:textId="77777777" w:rsidR="00C832B0" w:rsidRDefault="00980BB7">
            <w:pPr>
              <w:ind w:left="28"/>
            </w:pPr>
            <w:r>
              <w:t>лабораторные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70A909CC" w14:textId="77777777" w:rsidR="00C832B0" w:rsidRDefault="00980BB7">
            <w:pPr>
              <w:ind w:left="28"/>
            </w:pPr>
            <w:r>
              <w:t>практическая подготовка, час</w:t>
            </w:r>
          </w:p>
        </w:tc>
        <w:tc>
          <w:tcPr>
            <w:tcW w:w="737" w:type="dxa"/>
            <w:shd w:val="clear" w:color="auto" w:fill="DBE5F1"/>
          </w:tcPr>
          <w:p w14:paraId="1FE9D2F8" w14:textId="77777777" w:rsidR="00C832B0" w:rsidRDefault="00980BB7">
            <w:pPr>
              <w:ind w:left="28"/>
            </w:pPr>
            <w:r>
              <w:t>курсовая работа/</w:t>
            </w:r>
          </w:p>
          <w:p w14:paraId="684F314F" w14:textId="77777777" w:rsidR="00C832B0" w:rsidRDefault="00980BB7">
            <w:pPr>
              <w:ind w:left="28"/>
            </w:pPr>
            <w:r>
              <w:t>курсовой проект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41238CE6" w14:textId="77777777" w:rsidR="00C832B0" w:rsidRDefault="00980BB7">
            <w:pPr>
              <w:ind w:left="28"/>
            </w:pPr>
            <w:r>
              <w:t>консультации, час</w:t>
            </w: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0BE12E4C" w14:textId="77777777" w:rsidR="00C832B0" w:rsidRDefault="00C83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" w:type="dxa"/>
            <w:vMerge/>
            <w:shd w:val="clear" w:color="auto" w:fill="DBE5F1"/>
            <w:vAlign w:val="center"/>
          </w:tcPr>
          <w:p w14:paraId="58B9CBCF" w14:textId="77777777" w:rsidR="00C832B0" w:rsidRDefault="00C83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832B0" w14:paraId="67DC71D6" w14:textId="77777777" w:rsidTr="0087285B">
        <w:trPr>
          <w:cantSplit/>
          <w:trHeight w:val="340"/>
        </w:trPr>
        <w:tc>
          <w:tcPr>
            <w:tcW w:w="1951" w:type="dxa"/>
          </w:tcPr>
          <w:p w14:paraId="4ADCC901" w14:textId="77777777" w:rsidR="00C832B0" w:rsidRDefault="00980BB7">
            <w:r>
              <w:t>6 семестр</w:t>
            </w:r>
          </w:p>
        </w:tc>
        <w:tc>
          <w:tcPr>
            <w:tcW w:w="1162" w:type="dxa"/>
          </w:tcPr>
          <w:p w14:paraId="13181996" w14:textId="20400720" w:rsidR="00C832B0" w:rsidRDefault="0087285B">
            <w:pPr>
              <w:ind w:left="28"/>
              <w:jc w:val="center"/>
            </w:pPr>
            <w:r>
              <w:t>ЗаО</w:t>
            </w:r>
          </w:p>
        </w:tc>
        <w:tc>
          <w:tcPr>
            <w:tcW w:w="850" w:type="dxa"/>
          </w:tcPr>
          <w:p w14:paraId="1E9A4A63" w14:textId="77777777" w:rsidR="00C832B0" w:rsidRDefault="00980BB7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202488F7" w14:textId="77777777" w:rsidR="00C832B0" w:rsidRDefault="00980BB7">
            <w:pPr>
              <w:ind w:left="28"/>
              <w:jc w:val="center"/>
            </w:pPr>
            <w:r>
              <w:t>18</w:t>
            </w:r>
          </w:p>
        </w:tc>
        <w:tc>
          <w:tcPr>
            <w:tcW w:w="737" w:type="dxa"/>
            <w:shd w:val="clear" w:color="auto" w:fill="auto"/>
          </w:tcPr>
          <w:p w14:paraId="34A72CC5" w14:textId="77777777" w:rsidR="00C832B0" w:rsidRDefault="00980BB7">
            <w:pPr>
              <w:ind w:left="28"/>
              <w:jc w:val="center"/>
            </w:pPr>
            <w:r>
              <w:t>36</w:t>
            </w:r>
          </w:p>
        </w:tc>
        <w:tc>
          <w:tcPr>
            <w:tcW w:w="737" w:type="dxa"/>
            <w:shd w:val="clear" w:color="auto" w:fill="auto"/>
          </w:tcPr>
          <w:p w14:paraId="0C6D4E85" w14:textId="77777777" w:rsidR="00C832B0" w:rsidRDefault="00C832B0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86A0CB2" w14:textId="77777777" w:rsidR="00C832B0" w:rsidRDefault="00C832B0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775F455" w14:textId="77777777" w:rsidR="00C832B0" w:rsidRDefault="00C832B0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032B61C2" w14:textId="77777777" w:rsidR="00C832B0" w:rsidRDefault="00C832B0">
            <w:pPr>
              <w:ind w:left="28"/>
              <w:jc w:val="center"/>
            </w:pPr>
          </w:p>
        </w:tc>
        <w:tc>
          <w:tcPr>
            <w:tcW w:w="709" w:type="dxa"/>
          </w:tcPr>
          <w:p w14:paraId="32521323" w14:textId="61AE7D60" w:rsidR="00C832B0" w:rsidRDefault="0087285B">
            <w:pPr>
              <w:ind w:left="28"/>
              <w:jc w:val="center"/>
            </w:pPr>
            <w:r>
              <w:t>54</w:t>
            </w:r>
          </w:p>
        </w:tc>
        <w:tc>
          <w:tcPr>
            <w:tcW w:w="595" w:type="dxa"/>
          </w:tcPr>
          <w:p w14:paraId="11B50062" w14:textId="43923205" w:rsidR="00C832B0" w:rsidRDefault="00C832B0">
            <w:pPr>
              <w:jc w:val="center"/>
            </w:pPr>
          </w:p>
        </w:tc>
      </w:tr>
      <w:tr w:rsidR="00C832B0" w14:paraId="21F6329D" w14:textId="77777777" w:rsidTr="0087285B">
        <w:trPr>
          <w:cantSplit/>
          <w:trHeight w:val="340"/>
        </w:trPr>
        <w:tc>
          <w:tcPr>
            <w:tcW w:w="1951" w:type="dxa"/>
          </w:tcPr>
          <w:p w14:paraId="0F080E77" w14:textId="77777777" w:rsidR="00C832B0" w:rsidRDefault="00980BB7">
            <w:pPr>
              <w:jc w:val="right"/>
            </w:pPr>
            <w:r>
              <w:t>Всего:</w:t>
            </w:r>
          </w:p>
        </w:tc>
        <w:tc>
          <w:tcPr>
            <w:tcW w:w="1162" w:type="dxa"/>
          </w:tcPr>
          <w:p w14:paraId="431F980A" w14:textId="45BD649E" w:rsidR="00C832B0" w:rsidRDefault="0087285B">
            <w:pPr>
              <w:ind w:left="28"/>
              <w:jc w:val="center"/>
            </w:pPr>
            <w:r>
              <w:t>ЗаО</w:t>
            </w:r>
          </w:p>
        </w:tc>
        <w:tc>
          <w:tcPr>
            <w:tcW w:w="850" w:type="dxa"/>
          </w:tcPr>
          <w:p w14:paraId="2E1882F0" w14:textId="77777777" w:rsidR="00C832B0" w:rsidRDefault="00980BB7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7D63F9B7" w14:textId="77777777" w:rsidR="00C832B0" w:rsidRDefault="00980BB7">
            <w:pPr>
              <w:ind w:left="28"/>
              <w:jc w:val="center"/>
            </w:pPr>
            <w:r>
              <w:t>18</w:t>
            </w:r>
          </w:p>
        </w:tc>
        <w:tc>
          <w:tcPr>
            <w:tcW w:w="737" w:type="dxa"/>
            <w:shd w:val="clear" w:color="auto" w:fill="auto"/>
          </w:tcPr>
          <w:p w14:paraId="7F6FDB16" w14:textId="77777777" w:rsidR="00C832B0" w:rsidRDefault="00980BB7">
            <w:pPr>
              <w:ind w:left="28"/>
              <w:jc w:val="center"/>
            </w:pPr>
            <w:r>
              <w:t>36</w:t>
            </w:r>
          </w:p>
        </w:tc>
        <w:tc>
          <w:tcPr>
            <w:tcW w:w="737" w:type="dxa"/>
            <w:shd w:val="clear" w:color="auto" w:fill="auto"/>
          </w:tcPr>
          <w:p w14:paraId="0134D3B5" w14:textId="77777777" w:rsidR="00C832B0" w:rsidRDefault="00C832B0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2AA6BD7" w14:textId="77777777" w:rsidR="00C832B0" w:rsidRDefault="00C832B0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EF813F0" w14:textId="77777777" w:rsidR="00C832B0" w:rsidRDefault="00C832B0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4E21B4A7" w14:textId="77777777" w:rsidR="00C832B0" w:rsidRDefault="00C832B0">
            <w:pPr>
              <w:ind w:left="28"/>
              <w:jc w:val="center"/>
            </w:pPr>
          </w:p>
        </w:tc>
        <w:tc>
          <w:tcPr>
            <w:tcW w:w="709" w:type="dxa"/>
          </w:tcPr>
          <w:p w14:paraId="7E1C5C08" w14:textId="465DCDBB" w:rsidR="00C832B0" w:rsidRDefault="0087285B">
            <w:pPr>
              <w:ind w:left="28"/>
              <w:jc w:val="center"/>
            </w:pPr>
            <w:r>
              <w:t>54</w:t>
            </w:r>
          </w:p>
        </w:tc>
        <w:tc>
          <w:tcPr>
            <w:tcW w:w="595" w:type="dxa"/>
          </w:tcPr>
          <w:p w14:paraId="2103984B" w14:textId="3B77B89F" w:rsidR="00C832B0" w:rsidRDefault="00C832B0">
            <w:pPr>
              <w:jc w:val="center"/>
            </w:pPr>
          </w:p>
        </w:tc>
      </w:tr>
    </w:tbl>
    <w:p w14:paraId="7D0081CE" w14:textId="77777777" w:rsidR="00C832B0" w:rsidRDefault="00C832B0"/>
    <w:p w14:paraId="1780B4B3" w14:textId="77777777" w:rsidR="00C832B0" w:rsidRDefault="00980BB7">
      <w:pPr>
        <w:pStyle w:val="1"/>
        <w:numPr>
          <w:ilvl w:val="0"/>
          <w:numId w:val="1"/>
        </w:numPr>
      </w:pPr>
      <w:r>
        <w:t>Содержание учебной дисциплины по разделам и темам</w:t>
      </w:r>
    </w:p>
    <w:tbl>
      <w:tblPr>
        <w:tblStyle w:val="afff7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647"/>
      </w:tblGrid>
      <w:tr w:rsidR="00C832B0" w14:paraId="7DE66DD0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FA0EA0E" w14:textId="77777777" w:rsidR="00C832B0" w:rsidRDefault="00980BB7" w:rsidP="0087285B"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</w:tcPr>
          <w:p w14:paraId="1B3FE950" w14:textId="77777777" w:rsidR="00C832B0" w:rsidRDefault="00980BB7" w:rsidP="0087285B">
            <w:pPr>
              <w:rPr>
                <w:i/>
              </w:rPr>
            </w:pPr>
            <w:r>
              <w:rPr>
                <w:b/>
              </w:rPr>
              <w:t xml:space="preserve">Наименование раздела и темы дисциплины </w:t>
            </w:r>
          </w:p>
        </w:tc>
      </w:tr>
      <w:tr w:rsidR="00C832B0" w14:paraId="63D9F8BB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FB6E8" w14:textId="77777777" w:rsidR="00C832B0" w:rsidRDefault="00980BB7" w:rsidP="0087285B">
            <w:pPr>
              <w:rPr>
                <w:b/>
              </w:rPr>
            </w:pPr>
            <w:r>
              <w:rPr>
                <w:b/>
              </w:rPr>
              <w:t>Раздел I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E89CF3" w14:textId="77777777" w:rsidR="00C832B0" w:rsidRPr="0087285B" w:rsidRDefault="00980BB7" w:rsidP="0087285B">
            <w:pPr>
              <w:rPr>
                <w:b/>
                <w:iCs/>
              </w:rPr>
            </w:pPr>
            <w:r w:rsidRPr="0087285B">
              <w:rPr>
                <w:b/>
                <w:iCs/>
              </w:rPr>
              <w:t>Введение</w:t>
            </w:r>
          </w:p>
        </w:tc>
      </w:tr>
      <w:tr w:rsidR="00C832B0" w14:paraId="31DE28A0" w14:textId="77777777" w:rsidTr="0087285B">
        <w:trPr>
          <w:trHeight w:val="49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811B3" w14:textId="77777777" w:rsidR="00C832B0" w:rsidRDefault="00980BB7" w:rsidP="0087285B">
            <w:r>
              <w:t>Тема 1.1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3BCBDA" w14:textId="1EAB3AD7" w:rsidR="00C832B0" w:rsidRDefault="00980BB7" w:rsidP="0087285B">
            <w:r>
              <w:t xml:space="preserve">Методы и </w:t>
            </w:r>
            <w:r>
              <w:rPr>
                <w:color w:val="000000"/>
              </w:rPr>
              <w:t>основные понятия проектного направления.</w:t>
            </w:r>
          </w:p>
          <w:p w14:paraId="59086381" w14:textId="77777777" w:rsidR="00C832B0" w:rsidRDefault="00980BB7" w:rsidP="0087285B">
            <w:pPr>
              <w:widowControl w:val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Типологические особенности проектируемого объекта средового дизайна. </w:t>
            </w:r>
          </w:p>
        </w:tc>
      </w:tr>
      <w:tr w:rsidR="00C832B0" w14:paraId="60F4D006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95705" w14:textId="77777777" w:rsidR="00C832B0" w:rsidRDefault="00980BB7" w:rsidP="0087285B">
            <w:pPr>
              <w:rPr>
                <w:b/>
              </w:rPr>
            </w:pPr>
            <w:r>
              <w:rPr>
                <w:b/>
              </w:rPr>
              <w:t>Раздел II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1C2CEF" w14:textId="77777777" w:rsidR="00C832B0" w:rsidRDefault="00980BB7" w:rsidP="0087285B">
            <w:pPr>
              <w:rPr>
                <w:b/>
                <w:i/>
              </w:rPr>
            </w:pPr>
            <w:r>
              <w:rPr>
                <w:b/>
                <w:color w:val="000000"/>
              </w:rPr>
              <w:t>Понятие «Типология». Градостроительный уровень предмета</w:t>
            </w:r>
          </w:p>
        </w:tc>
      </w:tr>
      <w:tr w:rsidR="00C832B0" w14:paraId="3E1AA6BD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D521E" w14:textId="77777777" w:rsidR="00C832B0" w:rsidRDefault="00980BB7" w:rsidP="0087285B">
            <w:r>
              <w:t>Тема 2.1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A41DDF" w14:textId="77777777" w:rsidR="00C832B0" w:rsidRDefault="00980BB7" w:rsidP="0087285B">
            <w:pPr>
              <w:rPr>
                <w:i/>
              </w:rPr>
            </w:pPr>
            <w:r>
              <w:rPr>
                <w:color w:val="000000"/>
              </w:rPr>
              <w:t>Критерии формирования объектов с позиции структуры. Факторы, влияющ</w:t>
            </w:r>
            <w:r>
              <w:rPr>
                <w:color w:val="000000"/>
              </w:rPr>
              <w:t>их на восприятие объектов архитектурной среды.</w:t>
            </w:r>
          </w:p>
        </w:tc>
      </w:tr>
      <w:tr w:rsidR="00C832B0" w14:paraId="26980704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B7961" w14:textId="77777777" w:rsidR="00C832B0" w:rsidRDefault="00980BB7" w:rsidP="0087285B">
            <w:r>
              <w:rPr>
                <w:b/>
                <w:color w:val="000000"/>
              </w:rPr>
              <w:t>Раздел III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EC341C" w14:textId="77777777" w:rsidR="00C832B0" w:rsidRDefault="00980BB7" w:rsidP="0087285B">
            <w:r>
              <w:rPr>
                <w:b/>
                <w:color w:val="000000"/>
              </w:rPr>
              <w:t>Типология форм общественных зданий</w:t>
            </w:r>
          </w:p>
        </w:tc>
      </w:tr>
      <w:tr w:rsidR="00C832B0" w14:paraId="00B2BC6F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032AA" w14:textId="22AB3F61" w:rsidR="00C832B0" w:rsidRDefault="00980BB7" w:rsidP="0087285B">
            <w:pPr>
              <w:widowControl w:val="0"/>
            </w:pPr>
            <w:r>
              <w:t xml:space="preserve">Тема 3.1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A471E9" w14:textId="77777777" w:rsidR="00C832B0" w:rsidRDefault="00980BB7" w:rsidP="0087285B">
            <w:r>
              <w:rPr>
                <w:color w:val="000000"/>
              </w:rPr>
              <w:t>Типологическая классификация общественных объектов.</w:t>
            </w:r>
          </w:p>
        </w:tc>
      </w:tr>
      <w:tr w:rsidR="00C832B0" w14:paraId="6D459E75" w14:textId="77777777" w:rsidTr="0087285B">
        <w:trPr>
          <w:trHeight w:val="27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D57F6" w14:textId="62D1B8CB" w:rsidR="00C832B0" w:rsidRDefault="00980BB7" w:rsidP="0087285B">
            <w:pPr>
              <w:widowControl w:val="0"/>
            </w:pPr>
            <w:r>
              <w:t xml:space="preserve">Тема 3.2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43582" w14:textId="77777777" w:rsidR="00C832B0" w:rsidRDefault="00980BB7" w:rsidP="0087285B">
            <w:r>
              <w:rPr>
                <w:color w:val="000000"/>
              </w:rPr>
              <w:t>Принципы и приемы планировки общественных зданий.</w:t>
            </w:r>
          </w:p>
        </w:tc>
      </w:tr>
      <w:tr w:rsidR="00C832B0" w14:paraId="43324862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CCD5E" w14:textId="77777777" w:rsidR="00C832B0" w:rsidRDefault="00980BB7" w:rsidP="0087285B">
            <w:r>
              <w:rPr>
                <w:b/>
                <w:color w:val="000000"/>
              </w:rPr>
              <w:t>Раздел IV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BF4121" w14:textId="77777777" w:rsidR="00C832B0" w:rsidRDefault="00980BB7" w:rsidP="0087285B">
            <w:r>
              <w:rPr>
                <w:b/>
                <w:color w:val="000000"/>
              </w:rPr>
              <w:t>Типология форм жилой среды</w:t>
            </w:r>
          </w:p>
        </w:tc>
      </w:tr>
      <w:tr w:rsidR="00C832B0" w14:paraId="4AB73FF1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FB6AF" w14:textId="77777777" w:rsidR="00C832B0" w:rsidRDefault="00980BB7" w:rsidP="0087285B">
            <w:r>
              <w:t>Тема 4.1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E044AC" w14:textId="77777777" w:rsidR="00C832B0" w:rsidRDefault="00980BB7" w:rsidP="0087285B">
            <w:r>
              <w:rPr>
                <w:color w:val="000000"/>
              </w:rPr>
              <w:t>Типы пространственных форм жилой среды.</w:t>
            </w:r>
          </w:p>
        </w:tc>
      </w:tr>
      <w:tr w:rsidR="00C832B0" w14:paraId="100B4D30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386C8" w14:textId="20150E49" w:rsidR="00C832B0" w:rsidRPr="0087285B" w:rsidRDefault="00980BB7" w:rsidP="0087285B">
            <w:pPr>
              <w:widowControl w:val="0"/>
              <w:tabs>
                <w:tab w:val="left" w:pos="220"/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Тема 4.2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F68224" w14:textId="77777777" w:rsidR="00C832B0" w:rsidRDefault="00980BB7" w:rsidP="0087285B">
            <w:pPr>
              <w:widowControl w:val="0"/>
              <w:tabs>
                <w:tab w:val="left" w:pos="220"/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Функциональная организация жилого района.  </w:t>
            </w:r>
          </w:p>
          <w:p w14:paraId="53EB96F6" w14:textId="77777777" w:rsidR="00C832B0" w:rsidRDefault="00980BB7" w:rsidP="0087285B">
            <w:r>
              <w:rPr>
                <w:rFonts w:ascii="Times" w:eastAsia="Times" w:hAnsi="Times" w:cs="Times"/>
                <w:color w:val="000000"/>
              </w:rPr>
              <w:t>Композиционная структура жилого района</w:t>
            </w:r>
          </w:p>
        </w:tc>
      </w:tr>
      <w:tr w:rsidR="00C832B0" w14:paraId="5E09EE85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CDA8B" w14:textId="77777777" w:rsidR="00C832B0" w:rsidRDefault="00980BB7" w:rsidP="0087285B">
            <w:r>
              <w:rPr>
                <w:b/>
                <w:color w:val="000000"/>
              </w:rPr>
              <w:t>Раздел V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8D180" w14:textId="77777777" w:rsidR="00C832B0" w:rsidRDefault="00980BB7" w:rsidP="0087285B">
            <w:r>
              <w:rPr>
                <w:b/>
                <w:color w:val="000000"/>
              </w:rPr>
              <w:t>Типологическая классификация форм производственной среды</w:t>
            </w:r>
          </w:p>
        </w:tc>
      </w:tr>
      <w:tr w:rsidR="00C832B0" w14:paraId="0B5F0D26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8C523" w14:textId="66AD43F5" w:rsidR="00C832B0" w:rsidRPr="0087285B" w:rsidRDefault="00980BB7" w:rsidP="0087285B">
            <w:pPr>
              <w:widowControl w:val="0"/>
              <w:tabs>
                <w:tab w:val="left" w:pos="220"/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Тема 5.1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9F7BDA" w14:textId="77777777" w:rsidR="00C832B0" w:rsidRDefault="00980BB7" w:rsidP="0087285B">
            <w:r>
              <w:rPr>
                <w:color w:val="000000"/>
              </w:rPr>
              <w:t>Функциональное зонирование промышленных предприятий. Требования, предъявляемые к производственным зданиям</w:t>
            </w:r>
          </w:p>
        </w:tc>
      </w:tr>
      <w:tr w:rsidR="00C832B0" w14:paraId="0F64AE8B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8320F" w14:textId="77777777" w:rsidR="00C832B0" w:rsidRDefault="00980BB7" w:rsidP="0087285B">
            <w:r>
              <w:rPr>
                <w:b/>
                <w:color w:val="000000"/>
              </w:rPr>
              <w:t>Раздел VI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F55FAF" w14:textId="77777777" w:rsidR="00C832B0" w:rsidRDefault="00980BB7" w:rsidP="0087285B">
            <w:pPr>
              <w:rPr>
                <w:b/>
              </w:rPr>
            </w:pPr>
            <w:r>
              <w:rPr>
                <w:b/>
                <w:color w:val="000000"/>
              </w:rPr>
              <w:t>Типологическая классификация городских пространств</w:t>
            </w:r>
          </w:p>
        </w:tc>
      </w:tr>
      <w:tr w:rsidR="00C832B0" w14:paraId="75D2F641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4F8C4" w14:textId="4E1D0573" w:rsidR="00C832B0" w:rsidRPr="0087285B" w:rsidRDefault="00980BB7" w:rsidP="0087285B">
            <w:pPr>
              <w:widowControl w:val="0"/>
              <w:tabs>
                <w:tab w:val="left" w:pos="220"/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Тема 6.1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4846DA" w14:textId="77777777" w:rsidR="00C832B0" w:rsidRDefault="00980BB7" w:rsidP="0087285B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Типы планировки городского пространства. </w:t>
            </w:r>
            <w:r>
              <w:rPr>
                <w:rFonts w:ascii="Times" w:eastAsia="Times" w:hAnsi="Times" w:cs="Times"/>
                <w:color w:val="000000"/>
              </w:rPr>
              <w:t>Схемы функциональной организации</w:t>
            </w:r>
          </w:p>
        </w:tc>
      </w:tr>
      <w:tr w:rsidR="00C832B0" w14:paraId="01B91D85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DCD51" w14:textId="4A66D95B" w:rsidR="00C832B0" w:rsidRPr="0087285B" w:rsidRDefault="00980BB7" w:rsidP="0087285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Тема 6.2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6A5B5E" w14:textId="77777777" w:rsidR="00C832B0" w:rsidRDefault="00980BB7" w:rsidP="0087285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Организация набережных</w:t>
            </w:r>
          </w:p>
          <w:p w14:paraId="7A3FEECD" w14:textId="77777777" w:rsidR="00C832B0" w:rsidRDefault="00980BB7" w:rsidP="0087285B">
            <w:r>
              <w:rPr>
                <w:color w:val="000000"/>
              </w:rPr>
              <w:t>Организация городских многофункциональных парков</w:t>
            </w:r>
          </w:p>
        </w:tc>
      </w:tr>
    </w:tbl>
    <w:p w14:paraId="35AE3249" w14:textId="77777777" w:rsidR="00C832B0" w:rsidRDefault="00980BB7">
      <w:pPr>
        <w:pStyle w:val="1"/>
        <w:numPr>
          <w:ilvl w:val="0"/>
          <w:numId w:val="1"/>
        </w:numPr>
      </w:pPr>
      <w:r>
        <w:t>Результаты обучения при изучении дисциплины, система оценивания результатов текущего контроля и п</w:t>
      </w:r>
      <w:r>
        <w:t>ромежуточной аттестации.</w:t>
      </w:r>
    </w:p>
    <w:p w14:paraId="76CBF27C" w14:textId="77777777" w:rsidR="00C832B0" w:rsidRDefault="00980BB7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09227955" w14:textId="77777777" w:rsidR="00C832B0" w:rsidRDefault="00C832B0"/>
    <w:tbl>
      <w:tblPr>
        <w:tblStyle w:val="afff8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C832B0" w14:paraId="730E7BCB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0A957624" w14:textId="77777777" w:rsidR="00C832B0" w:rsidRDefault="00980BB7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22E208C3" w14:textId="77777777" w:rsidR="00C832B0" w:rsidRDefault="00980BB7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5476F7D5" w14:textId="77777777" w:rsidR="00C832B0" w:rsidRDefault="00980BB7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C832B0" w14:paraId="2EF64B8A" w14:textId="77777777">
        <w:trPr>
          <w:trHeight w:val="286"/>
        </w:trPr>
        <w:tc>
          <w:tcPr>
            <w:tcW w:w="3686" w:type="dxa"/>
          </w:tcPr>
          <w:p w14:paraId="0DB01DA6" w14:textId="7B2C8D62" w:rsidR="00C832B0" w:rsidRDefault="00980BB7">
            <w:pPr>
              <w:rPr>
                <w:i/>
              </w:rPr>
            </w:pPr>
            <w:r>
              <w:t>Текущий контроль</w:t>
            </w:r>
            <w:r>
              <w:t xml:space="preserve">: </w:t>
            </w:r>
          </w:p>
        </w:tc>
        <w:tc>
          <w:tcPr>
            <w:tcW w:w="2835" w:type="dxa"/>
          </w:tcPr>
          <w:p w14:paraId="386E295F" w14:textId="77777777" w:rsidR="00C832B0" w:rsidRDefault="00C832B0">
            <w:pPr>
              <w:rPr>
                <w:i/>
              </w:rPr>
            </w:pPr>
          </w:p>
        </w:tc>
        <w:tc>
          <w:tcPr>
            <w:tcW w:w="3118" w:type="dxa"/>
          </w:tcPr>
          <w:p w14:paraId="7535E099" w14:textId="77777777" w:rsidR="00C832B0" w:rsidRDefault="00C832B0">
            <w:pPr>
              <w:rPr>
                <w:i/>
              </w:rPr>
            </w:pPr>
          </w:p>
        </w:tc>
      </w:tr>
      <w:tr w:rsidR="00C832B0" w14:paraId="1AA106D3" w14:textId="77777777">
        <w:trPr>
          <w:trHeight w:val="702"/>
        </w:trPr>
        <w:tc>
          <w:tcPr>
            <w:tcW w:w="3686" w:type="dxa"/>
          </w:tcPr>
          <w:p w14:paraId="39BCADA6" w14:textId="77777777" w:rsidR="00C832B0" w:rsidRDefault="00980BB7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>
              <w:t xml:space="preserve">участие в дискуссии </w:t>
            </w:r>
          </w:p>
        </w:tc>
        <w:tc>
          <w:tcPr>
            <w:tcW w:w="2835" w:type="dxa"/>
          </w:tcPr>
          <w:p w14:paraId="165E7BD8" w14:textId="77777777" w:rsidR="00C832B0" w:rsidRDefault="00C832B0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41C1CC55" w14:textId="77777777" w:rsidR="00C832B0" w:rsidRDefault="00980BB7">
            <w:r>
              <w:t>отлично</w:t>
            </w:r>
          </w:p>
          <w:p w14:paraId="42C8C1EE" w14:textId="77777777" w:rsidR="00C832B0" w:rsidRDefault="00980BB7">
            <w:r>
              <w:t>хорошо</w:t>
            </w:r>
          </w:p>
          <w:p w14:paraId="2AC49444" w14:textId="77777777" w:rsidR="00C832B0" w:rsidRDefault="00980BB7">
            <w:r>
              <w:t>удовлетворительно</w:t>
            </w:r>
          </w:p>
          <w:p w14:paraId="7AE4125A" w14:textId="7D4CC9BD" w:rsidR="00C832B0" w:rsidRDefault="00980BB7">
            <w:r>
              <w:t>неудовлетворительно</w:t>
            </w:r>
          </w:p>
        </w:tc>
      </w:tr>
      <w:tr w:rsidR="00C832B0" w14:paraId="48DA9F1F" w14:textId="77777777">
        <w:tc>
          <w:tcPr>
            <w:tcW w:w="3686" w:type="dxa"/>
          </w:tcPr>
          <w:p w14:paraId="664613B3" w14:textId="77777777" w:rsidR="0087285B" w:rsidRDefault="00980BB7">
            <w:pPr>
              <w:rPr>
                <w:b/>
              </w:rPr>
            </w:pPr>
            <w:r>
              <w:rPr>
                <w:b/>
              </w:rPr>
              <w:t>Итого за семестр</w:t>
            </w:r>
          </w:p>
          <w:p w14:paraId="2E8F9782" w14:textId="296EB510" w:rsidR="00C832B0" w:rsidRDefault="0087285B">
            <w:pPr>
              <w:rPr>
                <w:i/>
              </w:rPr>
            </w:pPr>
            <w:r>
              <w:t>ЗаО</w:t>
            </w:r>
          </w:p>
        </w:tc>
        <w:tc>
          <w:tcPr>
            <w:tcW w:w="2835" w:type="dxa"/>
          </w:tcPr>
          <w:p w14:paraId="55B41B4F" w14:textId="77777777" w:rsidR="00C832B0" w:rsidRDefault="00C832B0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798891AB" w14:textId="77777777" w:rsidR="00C832B0" w:rsidRDefault="00980BB7">
            <w:r>
              <w:t>отлично</w:t>
            </w:r>
          </w:p>
          <w:p w14:paraId="07494383" w14:textId="77777777" w:rsidR="00C832B0" w:rsidRDefault="00980BB7">
            <w:r>
              <w:t>хорошо</w:t>
            </w:r>
          </w:p>
          <w:p w14:paraId="20AFABC5" w14:textId="77777777" w:rsidR="00C832B0" w:rsidRDefault="00980BB7">
            <w:r>
              <w:t>удовлетворительно</w:t>
            </w:r>
          </w:p>
          <w:p w14:paraId="2E608BA9" w14:textId="1724E408" w:rsidR="00C832B0" w:rsidRDefault="00980BB7">
            <w:r>
              <w:t>неудовлетворительно</w:t>
            </w:r>
          </w:p>
        </w:tc>
      </w:tr>
    </w:tbl>
    <w:p w14:paraId="0617421B" w14:textId="77777777" w:rsidR="00C832B0" w:rsidRDefault="00980BB7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>
        <w:rPr>
          <w:rFonts w:eastAsia="Times New Roman"/>
          <w:color w:val="000000"/>
        </w:rPr>
        <w:t>Образовательные технологии</w:t>
      </w:r>
    </w:p>
    <w:p w14:paraId="454FB11E" w14:textId="77777777" w:rsidR="00C832B0" w:rsidRDefault="00980BB7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D4AA54A" w14:textId="77777777" w:rsidR="00C832B0" w:rsidRDefault="00980BB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проектная деятельность;</w:t>
      </w:r>
    </w:p>
    <w:p w14:paraId="53B3D61B" w14:textId="77777777" w:rsidR="00C832B0" w:rsidRDefault="00980BB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3529BBED" w14:textId="77777777" w:rsidR="00C832B0" w:rsidRDefault="00980BB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14:paraId="1D1B3F14" w14:textId="77777777" w:rsidR="00C832B0" w:rsidRDefault="00980BB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применение электронного обучения;</w:t>
      </w:r>
    </w:p>
    <w:p w14:paraId="394F9CC9" w14:textId="77777777" w:rsidR="00C832B0" w:rsidRDefault="00980BB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использование на лекционных занятиях видеоматериалов и наглядных пособий;</w:t>
      </w:r>
    </w:p>
    <w:p w14:paraId="3E3E9F8A" w14:textId="77777777" w:rsidR="00C832B0" w:rsidRDefault="00C832B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  <w:bookmarkStart w:id="3" w:name="_heading=h.3znysh7" w:colFirst="0" w:colLast="0"/>
      <w:bookmarkEnd w:id="3"/>
    </w:p>
    <w:p w14:paraId="037B46C8" w14:textId="77777777" w:rsidR="00C832B0" w:rsidRDefault="00980BB7">
      <w:pPr>
        <w:pStyle w:val="1"/>
        <w:numPr>
          <w:ilvl w:val="0"/>
          <w:numId w:val="1"/>
        </w:numPr>
        <w:rPr>
          <w:i/>
        </w:rPr>
      </w:pPr>
      <w:r>
        <w:t>Практическая подготовка</w:t>
      </w:r>
    </w:p>
    <w:p w14:paraId="2B570B5F" w14:textId="77777777" w:rsidR="00C832B0" w:rsidRDefault="00980BB7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от</w:t>
      </w:r>
      <w:r>
        <w:rPr>
          <w:rFonts w:eastAsia="Times New Roman"/>
          <w:color w:val="000000"/>
          <w:sz w:val="24"/>
          <w:szCs w:val="24"/>
        </w:rPr>
        <w:t>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</w:t>
      </w:r>
      <w:r>
        <w:rPr>
          <w:rFonts w:eastAsia="Times New Roman"/>
          <w:color w:val="000000"/>
          <w:sz w:val="24"/>
          <w:szCs w:val="24"/>
        </w:rPr>
        <w:t>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55C1580" w14:textId="77777777" w:rsidR="00C832B0" w:rsidRDefault="00980BB7">
      <w:pPr>
        <w:pStyle w:val="1"/>
        <w:numPr>
          <w:ilvl w:val="0"/>
          <w:numId w:val="1"/>
        </w:numPr>
      </w:pPr>
      <w:r>
        <w:t>Организация образовательного процесса для лиц с ограниченными возможностями здоровья</w:t>
      </w:r>
    </w:p>
    <w:p w14:paraId="78B1AF1B" w14:textId="77777777" w:rsidR="00C832B0" w:rsidRDefault="00980BB7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</w:t>
      </w:r>
      <w:r>
        <w:rPr>
          <w:rFonts w:eastAsia="Times New Roman"/>
          <w:color w:val="000000"/>
          <w:sz w:val="24"/>
          <w:szCs w:val="24"/>
        </w:rPr>
        <w:t>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sectPr w:rsidR="00C832B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A286A" w14:textId="77777777" w:rsidR="00980BB7" w:rsidRDefault="00980BB7">
      <w:r>
        <w:separator/>
      </w:r>
    </w:p>
  </w:endnote>
  <w:endnote w:type="continuationSeparator" w:id="0">
    <w:p w14:paraId="3ED7299A" w14:textId="77777777" w:rsidR="00980BB7" w:rsidRDefault="0098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EFCB" w14:textId="77777777" w:rsidR="00C832B0" w:rsidRDefault="00980B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  <w:p w14:paraId="537A3728" w14:textId="77777777" w:rsidR="00C832B0" w:rsidRDefault="00C832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5C0B" w14:textId="77777777" w:rsidR="00C832B0" w:rsidRDefault="00C832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6806B942" w14:textId="77777777" w:rsidR="00C832B0" w:rsidRDefault="00C832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E837" w14:textId="77777777" w:rsidR="00C832B0" w:rsidRDefault="00C832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68DE91A5" w14:textId="77777777" w:rsidR="00C832B0" w:rsidRDefault="00C832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3E110" w14:textId="77777777" w:rsidR="00980BB7" w:rsidRDefault="00980BB7">
      <w:r>
        <w:separator/>
      </w:r>
    </w:p>
  </w:footnote>
  <w:footnote w:type="continuationSeparator" w:id="0">
    <w:p w14:paraId="4EED483C" w14:textId="77777777" w:rsidR="00980BB7" w:rsidRDefault="00980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5F7F" w14:textId="77777777" w:rsidR="00C832B0" w:rsidRDefault="00980B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87285B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14:paraId="16DF801B" w14:textId="77777777" w:rsidR="00C832B0" w:rsidRDefault="00C832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81B2" w14:textId="77777777" w:rsidR="00C832B0" w:rsidRDefault="00C832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  <w:p w14:paraId="7DB98DE9" w14:textId="77777777" w:rsidR="00C832B0" w:rsidRDefault="00C832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425C0"/>
    <w:multiLevelType w:val="multilevel"/>
    <w:tmpl w:val="E5523592"/>
    <w:lvl w:ilvl="0">
      <w:start w:val="1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" w15:restartNumberingAfterBreak="0">
    <w:nsid w:val="234843F9"/>
    <w:multiLevelType w:val="multilevel"/>
    <w:tmpl w:val="D0DE7616"/>
    <w:lvl w:ilvl="0">
      <w:start w:val="3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" w15:restartNumberingAfterBreak="0">
    <w:nsid w:val="4D306160"/>
    <w:multiLevelType w:val="multilevel"/>
    <w:tmpl w:val="E3C83650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" w15:restartNumberingAfterBreak="0">
    <w:nsid w:val="548E19FA"/>
    <w:multiLevelType w:val="multilevel"/>
    <w:tmpl w:val="A12A7976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B45635"/>
    <w:multiLevelType w:val="multilevel"/>
    <w:tmpl w:val="111A85B6"/>
    <w:lvl w:ilvl="0">
      <w:start w:val="1"/>
      <w:numFmt w:val="decimal"/>
      <w:pStyle w:val="a1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%1.%2.−.%4."/>
      <w:lvlJc w:val="left"/>
      <w:pPr>
        <w:ind w:left="1728" w:hanging="647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B0"/>
    <w:rsid w:val="002A446E"/>
    <w:rsid w:val="0087285B"/>
    <w:rsid w:val="00980BB7"/>
    <w:rsid w:val="00C8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35F7"/>
  <w15:docId w15:val="{D43E6CA4-B54B-4F3F-9BD9-2C2BC2B4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1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1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2">
    <w:name w:val="Subtitle"/>
    <w:basedOn w:val="a2"/>
    <w:next w:val="a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qZkhST0t7oOpr3ukF0lOs+xqYg==">AMUW2mVvIEcJVAvB2mQnhZiChDjUoaa7eI70gy75L8tqKtZ7rl+wHGeRRYi4jVaWFNPduNnF16n3+zxi3/2nBghjQzvJHtuZiLf9Jw02KOKgHKUgT5hiYeLxz6ThfboCXBC339nML3eXrrx1mhljecEsl/thxcBfPd760n9P3CZCZZQAF+Pd/wk=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2</cp:revision>
  <dcterms:created xsi:type="dcterms:W3CDTF">2022-05-15T21:05:00Z</dcterms:created>
  <dcterms:modified xsi:type="dcterms:W3CDTF">2022-05-15T21:05:00Z</dcterms:modified>
</cp:coreProperties>
</file>